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28400" w14:textId="77777777" w:rsidR="00961BA8" w:rsidRPr="00294E96" w:rsidRDefault="00961BA8" w:rsidP="00294E96">
      <w:pPr>
        <w:spacing w:after="0" w:line="20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E9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08BEBF28" w14:textId="77777777" w:rsidR="00961BA8" w:rsidRPr="00294E96" w:rsidRDefault="00B54F26" w:rsidP="00294E96">
      <w:pPr>
        <w:spacing w:after="0" w:line="20" w:lineRule="atLeas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E9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1BA8" w:rsidRPr="00294E96">
        <w:rPr>
          <w:rFonts w:ascii="Times New Roman" w:hAnsi="Times New Roman" w:cs="Times New Roman"/>
          <w:sz w:val="28"/>
          <w:szCs w:val="28"/>
          <w:lang w:val="uk-UA"/>
        </w:rPr>
        <w:t>аказ Міністерства захисту довкілля та природних ресурсів</w:t>
      </w:r>
      <w:r w:rsidRPr="00294E9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14:paraId="57906F8C" w14:textId="21E10751" w:rsidR="00294E96" w:rsidRPr="00294E96" w:rsidRDefault="00294E96" w:rsidP="00294E96">
      <w:pPr>
        <w:spacing w:after="0" w:line="20" w:lineRule="atLeast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F475EF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628</w:t>
      </w:r>
    </w:p>
    <w:p w14:paraId="5B142BAB" w14:textId="77777777" w:rsidR="00294E96" w:rsidRPr="00323BBB" w:rsidRDefault="00294E96" w:rsidP="00294E96">
      <w:pPr>
        <w:pStyle w:val="ae"/>
        <w:spacing w:before="0" w:beforeAutospacing="0" w:after="0" w:afterAutospacing="0" w:line="20" w:lineRule="atLeast"/>
        <w:ind w:left="5103"/>
        <w:rPr>
          <w:color w:val="000000"/>
          <w:sz w:val="28"/>
          <w:szCs w:val="28"/>
          <w:lang w:val="uk-UA"/>
        </w:rPr>
      </w:pPr>
      <w:r w:rsidRPr="00323BBB">
        <w:rPr>
          <w:color w:val="000000"/>
          <w:sz w:val="28"/>
          <w:szCs w:val="28"/>
          <w:lang w:val="uk-UA"/>
        </w:rPr>
        <w:t xml:space="preserve">(у редакції наказу Міндовкілля </w:t>
      </w:r>
    </w:p>
    <w:p w14:paraId="2FDC28D9" w14:textId="17386BF5" w:rsidR="00294E96" w:rsidRPr="00323BBB" w:rsidRDefault="00B21220" w:rsidP="00294E96">
      <w:pPr>
        <w:spacing w:after="0" w:line="20" w:lineRule="atLeast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 лютого</w:t>
      </w:r>
      <w:bookmarkStart w:id="0" w:name="_GoBack"/>
      <w:bookmarkEnd w:id="0"/>
      <w:r w:rsidR="00294E96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294E96" w:rsidRPr="00323B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E96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294E96" w:rsidRPr="00323BBB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98</w:t>
      </w:r>
      <w:r w:rsidR="00294E96">
        <w:rPr>
          <w:rFonts w:ascii="Times New Roman" w:hAnsi="Times New Roman"/>
          <w:sz w:val="28"/>
          <w:szCs w:val="28"/>
          <w:lang w:val="uk-UA"/>
        </w:rPr>
        <w:t>)</w:t>
      </w:r>
    </w:p>
    <w:p w14:paraId="6A1BD31C" w14:textId="77777777" w:rsidR="00961BA8" w:rsidRPr="00294E96" w:rsidRDefault="00961BA8" w:rsidP="00961BA8">
      <w:pPr>
        <w:ind w:left="595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7ED10F" w14:textId="77777777" w:rsidR="00961BA8" w:rsidRPr="00294E96" w:rsidRDefault="00961BA8" w:rsidP="003269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E96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14:paraId="4426F7E7" w14:textId="6F0EF728" w:rsidR="00961BA8" w:rsidRPr="00294E96" w:rsidRDefault="001C3BC0" w:rsidP="003269E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961BA8" w:rsidRPr="00294E96">
        <w:rPr>
          <w:rFonts w:ascii="Times New Roman" w:hAnsi="Times New Roman" w:cs="Times New Roman"/>
          <w:b/>
          <w:sz w:val="28"/>
          <w:szCs w:val="28"/>
          <w:lang w:val="uk-UA"/>
        </w:rPr>
        <w:t>ауково-технічної ради</w:t>
      </w:r>
    </w:p>
    <w:p w14:paraId="26012F63" w14:textId="47E19572" w:rsidR="00961BA8" w:rsidRPr="00294E96" w:rsidRDefault="001C3BC0" w:rsidP="002B3A0E">
      <w:pPr>
        <w:pStyle w:val="a6"/>
        <w:tabs>
          <w:tab w:val="center" w:pos="893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="00961BA8" w:rsidRPr="00294E9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аціонального природного парку</w:t>
      </w:r>
      <w:r w:rsidR="007D6DCF" w:rsidRPr="00294E9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«Пирятинський»</w:t>
      </w:r>
    </w:p>
    <w:p w14:paraId="1683B3F9" w14:textId="77777777" w:rsidR="003269E0" w:rsidRPr="00294E96" w:rsidRDefault="003269E0" w:rsidP="003269E0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tblpXSpec="right" w:tblpY="1"/>
        <w:tblOverlap w:val="never"/>
        <w:tblW w:w="5073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4986"/>
      </w:tblGrid>
      <w:tr w:rsidR="00FA25E4" w:rsidRPr="00294E96" w14:paraId="2F52D63E" w14:textId="77777777" w:rsidTr="00327629">
        <w:trPr>
          <w:jc w:val="right"/>
        </w:trPr>
        <w:tc>
          <w:tcPr>
            <w:tcW w:w="2536" w:type="pct"/>
          </w:tcPr>
          <w:p w14:paraId="559C041D" w14:textId="77777777" w:rsidR="00FA25E4" w:rsidRPr="00294E96" w:rsidRDefault="007D6DCF" w:rsidP="00966D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ВАРАВА</w:t>
            </w:r>
          </w:p>
          <w:p w14:paraId="5D56B043" w14:textId="77777777" w:rsidR="00FA25E4" w:rsidRPr="00294E96" w:rsidRDefault="007D6DCF" w:rsidP="00966D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Володимирович</w:t>
            </w:r>
          </w:p>
        </w:tc>
        <w:tc>
          <w:tcPr>
            <w:tcW w:w="2464" w:type="pct"/>
          </w:tcPr>
          <w:p w14:paraId="61B4F179" w14:textId="68415034" w:rsidR="00FA25E4" w:rsidRPr="00294E96" w:rsidRDefault="001371A7" w:rsidP="007444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FA25E4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иректор </w:t>
            </w:r>
            <w:r w:rsidR="00E8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FA25E4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аціонального природного парку</w:t>
            </w:r>
            <w:r w:rsidR="007D6DCF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«Пирятинський»</w:t>
            </w:r>
            <w:r w:rsidR="004351AB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3269E0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голова </w:t>
            </w:r>
            <w:r w:rsidR="000723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FA25E4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ауково-технічної ради</w:t>
            </w:r>
          </w:p>
          <w:p w14:paraId="75A0A7D0" w14:textId="77777777" w:rsidR="00851CAB" w:rsidRPr="00294E96" w:rsidRDefault="00851CAB" w:rsidP="007444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FA25E4" w:rsidRPr="00294E96" w14:paraId="4530E41D" w14:textId="77777777" w:rsidTr="00072337">
        <w:trPr>
          <w:trHeight w:val="1681"/>
          <w:jc w:val="right"/>
        </w:trPr>
        <w:tc>
          <w:tcPr>
            <w:tcW w:w="2536" w:type="pct"/>
          </w:tcPr>
          <w:p w14:paraId="17F1CFC8" w14:textId="77777777" w:rsidR="00FA25E4" w:rsidRPr="00294E96" w:rsidRDefault="007D6DCF" w:rsidP="00966D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ОЛІШЕВЕЦЬ</w:t>
            </w:r>
          </w:p>
          <w:p w14:paraId="32BCFB88" w14:textId="77777777" w:rsidR="00FA25E4" w:rsidRPr="00294E96" w:rsidRDefault="007D6DCF" w:rsidP="00966D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Петрович</w:t>
            </w:r>
          </w:p>
        </w:tc>
        <w:tc>
          <w:tcPr>
            <w:tcW w:w="2464" w:type="pct"/>
          </w:tcPr>
          <w:p w14:paraId="03789D22" w14:textId="478E8221" w:rsidR="00851CAB" w:rsidRPr="00294E96" w:rsidRDefault="00B54F26" w:rsidP="0007233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FA25E4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аступник директора</w:t>
            </w:r>
            <w:r w:rsidR="007D6DCF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E5FC1" w:rsidRPr="00FE251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7D6DCF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головний природознавець</w:t>
            </w:r>
            <w:r w:rsidR="00921025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8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FA25E4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аціонального природного парку</w:t>
            </w:r>
            <w:r w:rsidR="007D6DCF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«Пирятинський»</w:t>
            </w:r>
            <w:r w:rsidR="003269E0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0723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</w:t>
            </w:r>
            <w:r w:rsidR="003269E0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голови </w:t>
            </w:r>
            <w:r w:rsidR="000723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FA25E4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ауково-технічної ради</w:t>
            </w:r>
          </w:p>
        </w:tc>
      </w:tr>
      <w:tr w:rsidR="00FA25E4" w:rsidRPr="00294E96" w14:paraId="63B86813" w14:textId="77777777" w:rsidTr="00072337">
        <w:trPr>
          <w:trHeight w:val="3081"/>
          <w:jc w:val="right"/>
        </w:trPr>
        <w:tc>
          <w:tcPr>
            <w:tcW w:w="2536" w:type="pct"/>
          </w:tcPr>
          <w:p w14:paraId="7FAC004D" w14:textId="77777777" w:rsidR="00FA25E4" w:rsidRPr="00294E96" w:rsidRDefault="007D6DCF" w:rsidP="00966D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ПОДОБАЙЛО</w:t>
            </w:r>
          </w:p>
          <w:p w14:paraId="04948D07" w14:textId="77777777" w:rsidR="00FA25E4" w:rsidRPr="00294E96" w:rsidRDefault="007D6DCF" w:rsidP="00966D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Анатолій Віталійович</w:t>
            </w:r>
          </w:p>
        </w:tc>
        <w:tc>
          <w:tcPr>
            <w:tcW w:w="2464" w:type="pct"/>
            <w:vAlign w:val="center"/>
          </w:tcPr>
          <w:p w14:paraId="6F81DAEB" w14:textId="62394579" w:rsidR="00072337" w:rsidRPr="00294E96" w:rsidRDefault="007D6DCF" w:rsidP="00072337">
            <w:pPr>
              <w:tabs>
                <w:tab w:val="center" w:leader="dot" w:pos="476"/>
                <w:tab w:val="center" w:pos="2177"/>
                <w:tab w:val="left" w:pos="3878"/>
                <w:tab w:val="left" w:pos="4122"/>
                <w:tab w:val="left" w:pos="42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доцент кафедри екології та охорони навколишнього середовища Київського національного універ</w:t>
            </w:r>
            <w:r w:rsidR="009E5A9A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ситету ім. </w:t>
            </w:r>
            <w:r w:rsidR="00921025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="009E5A9A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 Шевченка, канд. біол.</w:t>
            </w: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наук, провідний науковий співробітник науково-дослідного</w:t>
            </w:r>
            <w:r w:rsidR="002B3A0E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r w:rsidR="00E83C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B3A0E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аціонального </w:t>
            </w: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природного парку </w:t>
            </w:r>
            <w:r w:rsidR="00072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Пирятинський</w:t>
            </w:r>
            <w:r w:rsidR="00072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72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другий </w:t>
            </w: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r w:rsidR="00072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ауково-технічної ради</w:t>
            </w:r>
            <w:r w:rsidR="00BC06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A25E4" w:rsidRPr="00294E96" w14:paraId="7EF82187" w14:textId="77777777" w:rsidTr="00327629">
        <w:trPr>
          <w:jc w:val="right"/>
        </w:trPr>
        <w:tc>
          <w:tcPr>
            <w:tcW w:w="2536" w:type="pct"/>
          </w:tcPr>
          <w:p w14:paraId="347D80BD" w14:textId="77777777" w:rsidR="00FA25E4" w:rsidRPr="00294E96" w:rsidRDefault="00327629" w:rsidP="00966D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БЕЗПАЛА</w:t>
            </w:r>
          </w:p>
          <w:p w14:paraId="4DC09259" w14:textId="77777777" w:rsidR="00FA25E4" w:rsidRPr="00294E96" w:rsidRDefault="00327629" w:rsidP="00327629">
            <w:pPr>
              <w:pStyle w:val="a6"/>
              <w:rPr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  <w:r w:rsidR="007D6DCF"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464" w:type="pct"/>
          </w:tcPr>
          <w:p w14:paraId="6FBB494E" w14:textId="59AF2069" w:rsidR="00FA25E4" w:rsidRPr="00294E96" w:rsidRDefault="0010521B" w:rsidP="00966D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молодший науковий співробітник</w:t>
            </w:r>
            <w:r w:rsidR="007D6DCF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F3C2C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науково-дослідного відділу </w:t>
            </w:r>
            <w:r w:rsidR="00E8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7D6DCF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аціонального природного парку </w:t>
            </w:r>
            <w:r w:rsidR="000723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7D6DCF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Пирятинський</w:t>
            </w:r>
            <w:r w:rsidR="004351AB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="00FA25E4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секретар </w:t>
            </w:r>
            <w:r w:rsidR="000723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7D6DCF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ауково-технічної ради</w:t>
            </w:r>
          </w:p>
        </w:tc>
      </w:tr>
      <w:tr w:rsidR="00FA25E4" w:rsidRPr="00294E96" w14:paraId="63035107" w14:textId="77777777" w:rsidTr="00072337">
        <w:trPr>
          <w:trHeight w:val="669"/>
          <w:jc w:val="right"/>
        </w:trPr>
        <w:tc>
          <w:tcPr>
            <w:tcW w:w="5000" w:type="pct"/>
            <w:gridSpan w:val="2"/>
          </w:tcPr>
          <w:p w14:paraId="66C3077E" w14:textId="6EB105AC" w:rsidR="00D6664C" w:rsidRPr="00294E96" w:rsidRDefault="00FA25E4" w:rsidP="0007233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Члени </w:t>
            </w:r>
            <w:r w:rsidR="000723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</w:t>
            </w:r>
            <w:r w:rsidRPr="00294E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ауково-технічної ради</w:t>
            </w:r>
            <w:r w:rsidR="000723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FA25E4" w:rsidRPr="00294E96" w14:paraId="1A7BF45A" w14:textId="77777777" w:rsidTr="00327629">
        <w:trPr>
          <w:jc w:val="right"/>
        </w:trPr>
        <w:tc>
          <w:tcPr>
            <w:tcW w:w="2536" w:type="pct"/>
          </w:tcPr>
          <w:p w14:paraId="114854BC" w14:textId="77777777" w:rsidR="00FA25E4" w:rsidRPr="00294E96" w:rsidRDefault="00396355" w:rsidP="00966D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</w:t>
            </w:r>
          </w:p>
          <w:p w14:paraId="1EE765F3" w14:textId="77777777" w:rsidR="00FA25E4" w:rsidRPr="00294E96" w:rsidRDefault="00396355" w:rsidP="00966D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Борисович</w:t>
            </w:r>
          </w:p>
        </w:tc>
        <w:tc>
          <w:tcPr>
            <w:tcW w:w="2464" w:type="pct"/>
            <w:vAlign w:val="center"/>
          </w:tcPr>
          <w:p w14:paraId="3ADF102A" w14:textId="4131560A" w:rsidR="00D6664C" w:rsidRPr="00294E96" w:rsidRDefault="00396355" w:rsidP="0007233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Пирятинського госпрозрахункового мисливського господарства (за згодою)</w:t>
            </w:r>
          </w:p>
        </w:tc>
      </w:tr>
      <w:tr w:rsidR="00062B20" w:rsidRPr="00B21220" w14:paraId="647C0D6B" w14:textId="77777777" w:rsidTr="00327629">
        <w:trPr>
          <w:jc w:val="right"/>
        </w:trPr>
        <w:tc>
          <w:tcPr>
            <w:tcW w:w="2536" w:type="pct"/>
          </w:tcPr>
          <w:p w14:paraId="2059D30D" w14:textId="77777777" w:rsidR="00062B20" w:rsidRPr="00294E96" w:rsidRDefault="00396355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ГУСАК</w:t>
            </w:r>
          </w:p>
          <w:p w14:paraId="31024F99" w14:textId="77777777" w:rsidR="00062B20" w:rsidRPr="00294E96" w:rsidRDefault="00396355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Олексій М</w:t>
            </w:r>
            <w:r w:rsidR="00447E9C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иколайович</w:t>
            </w:r>
          </w:p>
        </w:tc>
        <w:tc>
          <w:tcPr>
            <w:tcW w:w="2464" w:type="pct"/>
          </w:tcPr>
          <w:p w14:paraId="40B46B10" w14:textId="77777777" w:rsidR="00062B20" w:rsidRPr="00294E96" w:rsidRDefault="00D67F93" w:rsidP="0007233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47E9C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епутат Пирятинської міської ради, голова постійної комісії з питань земельних відносин та охорони природи Пирятинської міської ради (за згодою)</w:t>
            </w:r>
          </w:p>
        </w:tc>
      </w:tr>
      <w:tr w:rsidR="00062B20" w:rsidRPr="00294E96" w14:paraId="75DD0751" w14:textId="77777777" w:rsidTr="00327629">
        <w:trPr>
          <w:jc w:val="right"/>
        </w:trPr>
        <w:tc>
          <w:tcPr>
            <w:tcW w:w="2536" w:type="pct"/>
          </w:tcPr>
          <w:p w14:paraId="061B9C17" w14:textId="77777777" w:rsidR="00062B20" w:rsidRPr="00294E96" w:rsidRDefault="00447E9C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ДРАЛО</w:t>
            </w:r>
            <w:r w:rsidR="00062B20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C3FC624" w14:textId="77777777" w:rsidR="00062B20" w:rsidRPr="00294E96" w:rsidRDefault="00447E9C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 Григорович</w:t>
            </w:r>
          </w:p>
        </w:tc>
        <w:tc>
          <w:tcPr>
            <w:tcW w:w="2464" w:type="pct"/>
          </w:tcPr>
          <w:p w14:paraId="65A13E39" w14:textId="1257B3D7" w:rsidR="00062B20" w:rsidRPr="00294E96" w:rsidRDefault="002B3A0E" w:rsidP="0007233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447E9C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Харківецького природоохоронного науково-дослідного відділення </w:t>
            </w:r>
            <w:r w:rsidR="00E83C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47E9C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аціонального природного парку «Пирятинський» </w:t>
            </w:r>
          </w:p>
        </w:tc>
      </w:tr>
      <w:tr w:rsidR="00062B20" w:rsidRPr="00294E96" w14:paraId="415E0078" w14:textId="77777777" w:rsidTr="00327629">
        <w:trPr>
          <w:jc w:val="right"/>
        </w:trPr>
        <w:tc>
          <w:tcPr>
            <w:tcW w:w="2536" w:type="pct"/>
          </w:tcPr>
          <w:p w14:paraId="3B6E9CDF" w14:textId="77777777" w:rsidR="00062B20" w:rsidRPr="00294E96" w:rsidRDefault="00447E9C" w:rsidP="00966D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</w:t>
            </w:r>
          </w:p>
          <w:p w14:paraId="1D84E6F6" w14:textId="77777777" w:rsidR="00062B20" w:rsidRPr="00294E96" w:rsidRDefault="00447E9C" w:rsidP="00966D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Андрійович</w:t>
            </w:r>
          </w:p>
        </w:tc>
        <w:tc>
          <w:tcPr>
            <w:tcW w:w="2464" w:type="pct"/>
          </w:tcPr>
          <w:p w14:paraId="0E9D3DF1" w14:textId="4B719AD2" w:rsidR="00062B20" w:rsidRPr="00294E96" w:rsidRDefault="00447E9C" w:rsidP="0007233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Березоворудського природоохоронного науково-дослідного відділення </w:t>
            </w:r>
            <w:r w:rsidR="00E83C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аціонального природного парку «Пирятинський»</w:t>
            </w:r>
          </w:p>
        </w:tc>
      </w:tr>
      <w:tr w:rsidR="00062B20" w:rsidRPr="00294E96" w14:paraId="6F160B70" w14:textId="77777777" w:rsidTr="00013A36">
        <w:trPr>
          <w:trHeight w:val="1009"/>
          <w:jc w:val="right"/>
        </w:trPr>
        <w:tc>
          <w:tcPr>
            <w:tcW w:w="2536" w:type="pct"/>
          </w:tcPr>
          <w:p w14:paraId="4E44E518" w14:textId="77777777" w:rsidR="00062B20" w:rsidRPr="00294E96" w:rsidRDefault="00447E9C" w:rsidP="00966D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МАНЬКО</w:t>
            </w:r>
          </w:p>
          <w:p w14:paraId="441599F8" w14:textId="77777777" w:rsidR="00062B20" w:rsidRPr="00294E96" w:rsidRDefault="00447E9C" w:rsidP="00966D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Леонідович</w:t>
            </w:r>
          </w:p>
          <w:p w14:paraId="0BC0872E" w14:textId="77777777" w:rsidR="00062B20" w:rsidRPr="00294E96" w:rsidRDefault="00062B20" w:rsidP="00966D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pct"/>
          </w:tcPr>
          <w:p w14:paraId="740E9925" w14:textId="77777777" w:rsidR="00062B20" w:rsidRPr="00294E96" w:rsidRDefault="00447E9C" w:rsidP="0007233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Пирятинських госпрозрахункових очисних споруд</w:t>
            </w:r>
            <w:r w:rsidR="00062B20" w:rsidRPr="00294E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062B20" w:rsidRPr="00294E96" w14:paraId="321FACDF" w14:textId="77777777" w:rsidTr="00327629">
        <w:trPr>
          <w:jc w:val="right"/>
        </w:trPr>
        <w:tc>
          <w:tcPr>
            <w:tcW w:w="2536" w:type="pct"/>
          </w:tcPr>
          <w:p w14:paraId="3BC1B037" w14:textId="77777777" w:rsidR="00062B20" w:rsidRPr="00294E96" w:rsidRDefault="00062B20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МАТВЄЄВ</w:t>
            </w:r>
          </w:p>
          <w:p w14:paraId="1091F072" w14:textId="77777777" w:rsidR="00062B20" w:rsidRPr="00294E96" w:rsidRDefault="00062B20" w:rsidP="00966D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 Ростиславович</w:t>
            </w:r>
          </w:p>
        </w:tc>
        <w:tc>
          <w:tcPr>
            <w:tcW w:w="2464" w:type="pct"/>
          </w:tcPr>
          <w:p w14:paraId="49C1FD4F" w14:textId="73D5BBB3" w:rsidR="00062B20" w:rsidRPr="00294E96" w:rsidRDefault="00C93D9B" w:rsidP="00072337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9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</w:t>
            </w:r>
            <w:r w:rsidR="003A3C5E" w:rsidRPr="00FE251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="003A3C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3A3C5E" w:rsidRPr="00C3672D">
              <w:rPr>
                <w:rFonts w:ascii="Times New Roman" w:hAnsi="Times New Roman"/>
                <w:sz w:val="28"/>
                <w:szCs w:val="28"/>
                <w:lang w:val="uk-UA"/>
              </w:rPr>
              <w:t>ачальник відділу координації діяльності об’єктів та установ природно-заповідного фонду та рекреаційної</w:t>
            </w:r>
            <w:r w:rsidR="003A3C5E" w:rsidRPr="00DA6C02">
              <w:rPr>
                <w:rFonts w:ascii="Times New Roman" w:hAnsi="Times New Roman"/>
                <w:noProof/>
                <w:sz w:val="28"/>
                <w:szCs w:val="28"/>
              </w:rPr>
              <w:t xml:space="preserve"> діяльності</w:t>
            </w:r>
            <w:r w:rsidR="003A3C5E" w:rsidRPr="00FE251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 Департаменту природно-заповідного фонду та біорізноманіття Міністерства захисту довкілля та природних ресурсів України</w:t>
            </w:r>
          </w:p>
        </w:tc>
      </w:tr>
      <w:tr w:rsidR="00062B20" w:rsidRPr="00294E96" w14:paraId="57403B90" w14:textId="77777777" w:rsidTr="00327629">
        <w:trPr>
          <w:jc w:val="right"/>
        </w:trPr>
        <w:tc>
          <w:tcPr>
            <w:tcW w:w="2536" w:type="pct"/>
          </w:tcPr>
          <w:p w14:paraId="0437B371" w14:textId="77777777" w:rsidR="00062B20" w:rsidRPr="00294E96" w:rsidRDefault="004351AB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МЕЛЬНИЧЕНКО</w:t>
            </w:r>
          </w:p>
          <w:p w14:paraId="67EBB404" w14:textId="77777777" w:rsidR="00062B20" w:rsidRPr="00294E96" w:rsidRDefault="004351AB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Михайло Володимирович</w:t>
            </w:r>
          </w:p>
        </w:tc>
        <w:tc>
          <w:tcPr>
            <w:tcW w:w="2464" w:type="pct"/>
          </w:tcPr>
          <w:p w14:paraId="5865DF9C" w14:textId="252E3E37" w:rsidR="004351AB" w:rsidRPr="00294E96" w:rsidRDefault="00B361B7" w:rsidP="0007233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351AB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аступник голови Пирятинської міської ради (за згодою)</w:t>
            </w:r>
          </w:p>
        </w:tc>
      </w:tr>
      <w:tr w:rsidR="00062B20" w:rsidRPr="00294E96" w14:paraId="42105C0E" w14:textId="77777777" w:rsidTr="00327629">
        <w:trPr>
          <w:jc w:val="right"/>
        </w:trPr>
        <w:tc>
          <w:tcPr>
            <w:tcW w:w="2536" w:type="pct"/>
          </w:tcPr>
          <w:p w14:paraId="5639DFA0" w14:textId="77777777" w:rsidR="00062B20" w:rsidRPr="00294E96" w:rsidRDefault="004351AB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НЕМОШКАЛОВ</w:t>
            </w:r>
          </w:p>
          <w:p w14:paraId="0544CE93" w14:textId="77777777" w:rsidR="00062B20" w:rsidRPr="00294E96" w:rsidRDefault="004351AB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2464" w:type="pct"/>
          </w:tcPr>
          <w:p w14:paraId="3BB5A1E3" w14:textId="6D7F75F8" w:rsidR="00062B20" w:rsidRPr="00294E96" w:rsidRDefault="00B361B7" w:rsidP="0007233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351AB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аступник директора </w:t>
            </w:r>
            <w:r w:rsidR="00E83C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351AB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аціонального природного парку </w:t>
            </w:r>
            <w:r w:rsidR="00072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351AB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Пирятинський»</w:t>
            </w:r>
          </w:p>
        </w:tc>
      </w:tr>
      <w:tr w:rsidR="00062B20" w:rsidRPr="00294E96" w14:paraId="3A90615B" w14:textId="77777777" w:rsidTr="00327629">
        <w:trPr>
          <w:jc w:val="right"/>
        </w:trPr>
        <w:tc>
          <w:tcPr>
            <w:tcW w:w="2536" w:type="pct"/>
          </w:tcPr>
          <w:p w14:paraId="08A84FB8" w14:textId="77777777" w:rsidR="00062B20" w:rsidRPr="00294E96" w:rsidRDefault="004351AB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ОНІЩЕНКО</w:t>
            </w:r>
          </w:p>
          <w:p w14:paraId="3C06F606" w14:textId="77777777" w:rsidR="00062B20" w:rsidRPr="00294E96" w:rsidRDefault="004351AB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2464" w:type="pct"/>
          </w:tcPr>
          <w:p w14:paraId="4773A511" w14:textId="64F86EC6" w:rsidR="00EE25AF" w:rsidRPr="00294E96" w:rsidRDefault="00EE25AF" w:rsidP="00013A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 Березоворудського старостинського округу</w:t>
            </w:r>
            <w:r w:rsidR="00062B20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EE25AF" w:rsidRPr="00294E96" w14:paraId="68E53CD2" w14:textId="77777777" w:rsidTr="00327629">
        <w:trPr>
          <w:jc w:val="right"/>
        </w:trPr>
        <w:tc>
          <w:tcPr>
            <w:tcW w:w="2536" w:type="pct"/>
          </w:tcPr>
          <w:p w14:paraId="4FF3B447" w14:textId="77777777" w:rsidR="00EE25AF" w:rsidRPr="00294E96" w:rsidRDefault="00EE25AF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ПРОСКУРНЯ </w:t>
            </w:r>
          </w:p>
          <w:p w14:paraId="5357E7ED" w14:textId="77777777" w:rsidR="00EE25AF" w:rsidRPr="00294E96" w:rsidRDefault="00EE25AF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2464" w:type="pct"/>
          </w:tcPr>
          <w:p w14:paraId="44BB84DF" w14:textId="497545D8" w:rsidR="00EE25AF" w:rsidRPr="00294E96" w:rsidRDefault="00EE25AF" w:rsidP="003A3C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еколого-освітньої роботи та рекреації </w:t>
            </w:r>
            <w:r w:rsidR="00E83C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аціонального природного парку </w:t>
            </w:r>
            <w:r w:rsidR="00072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Пирятинський</w:t>
            </w:r>
            <w:r w:rsidR="00072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EE25AF" w:rsidRPr="00294E96" w14:paraId="4AAC68BD" w14:textId="77777777" w:rsidTr="00327629">
        <w:trPr>
          <w:jc w:val="right"/>
        </w:trPr>
        <w:tc>
          <w:tcPr>
            <w:tcW w:w="2536" w:type="pct"/>
          </w:tcPr>
          <w:p w14:paraId="3D5B2E03" w14:textId="77777777" w:rsidR="00EE25AF" w:rsidRPr="00294E96" w:rsidRDefault="00EE25AF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СКОРИК</w:t>
            </w:r>
          </w:p>
          <w:p w14:paraId="6E010E3E" w14:textId="77777777" w:rsidR="00EE25AF" w:rsidRPr="00294E96" w:rsidRDefault="00EE25AF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2464" w:type="pct"/>
          </w:tcPr>
          <w:p w14:paraId="54E4054E" w14:textId="57E330BC" w:rsidR="00EE25AF" w:rsidRPr="00294E96" w:rsidRDefault="00EE25AF" w:rsidP="003A3C5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 Сасинівського старостинського округу (за згодою)</w:t>
            </w:r>
          </w:p>
        </w:tc>
      </w:tr>
      <w:tr w:rsidR="00EE25AF" w:rsidRPr="00294E96" w14:paraId="27C4B7BB" w14:textId="77777777" w:rsidTr="00327629">
        <w:trPr>
          <w:jc w:val="right"/>
        </w:trPr>
        <w:tc>
          <w:tcPr>
            <w:tcW w:w="2536" w:type="pct"/>
          </w:tcPr>
          <w:p w14:paraId="533AE79C" w14:textId="77777777" w:rsidR="00EE25AF" w:rsidRPr="00294E96" w:rsidRDefault="00EE25AF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ТИМОШЕНКО </w:t>
            </w:r>
          </w:p>
          <w:p w14:paraId="15D43A6B" w14:textId="77777777" w:rsidR="00EE25AF" w:rsidRPr="00294E96" w:rsidRDefault="00EE25AF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2464" w:type="pct"/>
          </w:tcPr>
          <w:p w14:paraId="09D1E02F" w14:textId="439E2500" w:rsidR="00EE25AF" w:rsidRPr="00294E96" w:rsidRDefault="001F2637" w:rsidP="0007233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провідний інженер лісового господарства </w:t>
            </w:r>
            <w:r w:rsidR="00EE25AF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ДП </w:t>
            </w:r>
            <w:r w:rsidR="00072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Гадяцьке</w:t>
            </w:r>
            <w:r w:rsidR="00EE25AF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лісове господарство</w:t>
            </w:r>
            <w:r w:rsidR="000723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E25AF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14:paraId="53921F39" w14:textId="77777777" w:rsidR="00EE25AF" w:rsidRPr="00294E96" w:rsidRDefault="00EE25AF" w:rsidP="0007233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25AF" w:rsidRPr="00294E96" w14:paraId="1CE65568" w14:textId="77777777" w:rsidTr="00327629">
        <w:trPr>
          <w:jc w:val="right"/>
        </w:trPr>
        <w:tc>
          <w:tcPr>
            <w:tcW w:w="2536" w:type="pct"/>
          </w:tcPr>
          <w:p w14:paraId="40C95B99" w14:textId="77777777" w:rsidR="00EE25AF" w:rsidRPr="00294E96" w:rsidRDefault="00EE25AF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ТОМАШ</w:t>
            </w:r>
          </w:p>
          <w:p w14:paraId="07CBCE2F" w14:textId="77777777" w:rsidR="00EE25AF" w:rsidRPr="00294E96" w:rsidRDefault="00EE25AF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2464" w:type="pct"/>
          </w:tcPr>
          <w:p w14:paraId="268023B3" w14:textId="019DA779" w:rsidR="00EE25AF" w:rsidRPr="00294E96" w:rsidRDefault="00EE25AF" w:rsidP="00013A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Кейбалівського природоохоронного науково-дослідного відділення </w:t>
            </w:r>
            <w:r w:rsidR="00E83C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аціонального природного парку </w:t>
            </w:r>
            <w:r w:rsidR="00013A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Пирятинський</w:t>
            </w:r>
            <w:r w:rsidR="00013A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EE25AF" w:rsidRPr="00294E96" w14:paraId="41444E34" w14:textId="77777777" w:rsidTr="00327629">
        <w:trPr>
          <w:jc w:val="right"/>
        </w:trPr>
        <w:tc>
          <w:tcPr>
            <w:tcW w:w="2536" w:type="pct"/>
          </w:tcPr>
          <w:p w14:paraId="4B674648" w14:textId="77777777" w:rsidR="00DF3C2C" w:rsidRPr="00294E96" w:rsidRDefault="0010521B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ШОКАЛО </w:t>
            </w:r>
          </w:p>
          <w:p w14:paraId="54000748" w14:textId="77777777" w:rsidR="0010521B" w:rsidRPr="00294E96" w:rsidRDefault="0010521B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Валентин Григорович </w:t>
            </w:r>
          </w:p>
          <w:p w14:paraId="314B6655" w14:textId="77777777" w:rsidR="00B361B7" w:rsidRDefault="00B361B7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55639C1" w14:textId="77777777" w:rsidR="00B361B7" w:rsidRDefault="00B361B7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9C90095" w14:textId="47F26B71" w:rsidR="00EE25AF" w:rsidRPr="00294E96" w:rsidRDefault="00EE25AF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ШУРХАЛ</w:t>
            </w:r>
          </w:p>
          <w:p w14:paraId="2F284B1E" w14:textId="77777777" w:rsidR="00EE25AF" w:rsidRPr="00294E96" w:rsidRDefault="00EE25AF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Віра Василівна</w:t>
            </w:r>
          </w:p>
        </w:tc>
        <w:tc>
          <w:tcPr>
            <w:tcW w:w="2464" w:type="pct"/>
          </w:tcPr>
          <w:p w14:paraId="3B57A410" w14:textId="76A39332" w:rsidR="0010521B" w:rsidRPr="00294E96" w:rsidRDefault="0010521B" w:rsidP="00966D3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9F7634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державної охорони природно-заповідного фонду</w:t>
            </w:r>
            <w:r w:rsidR="00B361B7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3C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361B7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аціонального природного парку </w:t>
            </w:r>
            <w:r w:rsidR="00B36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361B7"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Пирятинський</w:t>
            </w:r>
            <w:r w:rsidR="00B361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5807E0B4" w14:textId="136E3C35" w:rsidR="007118FF" w:rsidRPr="00294E96" w:rsidRDefault="00EE25AF" w:rsidP="00013A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 Каплинцівського старостинського округу (за згодою)</w:t>
            </w:r>
          </w:p>
        </w:tc>
      </w:tr>
      <w:tr w:rsidR="00EE25AF" w:rsidRPr="00B21220" w14:paraId="6A4D36D5" w14:textId="77777777" w:rsidTr="00327629">
        <w:trPr>
          <w:jc w:val="right"/>
        </w:trPr>
        <w:tc>
          <w:tcPr>
            <w:tcW w:w="2536" w:type="pct"/>
          </w:tcPr>
          <w:p w14:paraId="7479018C" w14:textId="070875C1" w:rsidR="00EE25AF" w:rsidRPr="00294E96" w:rsidRDefault="00EE25AF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ЯЩИК</w:t>
            </w:r>
          </w:p>
          <w:p w14:paraId="613D3DD6" w14:textId="77777777" w:rsidR="00EE25AF" w:rsidRPr="00294E96" w:rsidRDefault="00EE25AF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Віталій Михайлович</w:t>
            </w:r>
          </w:p>
        </w:tc>
        <w:tc>
          <w:tcPr>
            <w:tcW w:w="2464" w:type="pct"/>
          </w:tcPr>
          <w:p w14:paraId="38B09B93" w14:textId="35A1D560" w:rsidR="007118FF" w:rsidRPr="00294E96" w:rsidRDefault="00ED253C" w:rsidP="00013A3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 Пирятинської міської ради, член постійної комісії з питань планування, фінансів, бюджету, соціально-економічного розвитку, підприємництва та комунальної власності Пирятинської міської ради (за згодою)</w:t>
            </w:r>
          </w:p>
        </w:tc>
      </w:tr>
      <w:tr w:rsidR="00ED253C" w:rsidRPr="00294E96" w14:paraId="618A262B" w14:textId="77777777" w:rsidTr="00327629">
        <w:trPr>
          <w:jc w:val="right"/>
        </w:trPr>
        <w:tc>
          <w:tcPr>
            <w:tcW w:w="2536" w:type="pct"/>
          </w:tcPr>
          <w:p w14:paraId="2F3D80D1" w14:textId="77777777" w:rsidR="00ED253C" w:rsidRPr="00294E96" w:rsidRDefault="00ED253C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ЯЩИК </w:t>
            </w:r>
          </w:p>
          <w:p w14:paraId="658399EE" w14:textId="77777777" w:rsidR="00ED253C" w:rsidRPr="00294E96" w:rsidRDefault="00ED253C" w:rsidP="00966D3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2464" w:type="pct"/>
          </w:tcPr>
          <w:p w14:paraId="35CBABCA" w14:textId="59075437" w:rsidR="00ED253C" w:rsidRPr="00294E96" w:rsidRDefault="00ED253C" w:rsidP="0007233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4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земельних та екологічних питань виконкому Пирятинської міської ради (за згодою)</w:t>
            </w:r>
          </w:p>
        </w:tc>
      </w:tr>
    </w:tbl>
    <w:p w14:paraId="0BE72BE5" w14:textId="77777777" w:rsidR="00EA7792" w:rsidRPr="00294E96" w:rsidRDefault="00EA7792" w:rsidP="00FA25E4">
      <w:pPr>
        <w:pStyle w:val="a6"/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</w:pPr>
    </w:p>
    <w:p w14:paraId="4D2BFCC9" w14:textId="04F22879" w:rsidR="00010746" w:rsidRPr="00294E96" w:rsidRDefault="00072337" w:rsidP="00072337">
      <w:pPr>
        <w:pStyle w:val="a6"/>
        <w:jc w:val="center"/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</w:pPr>
      <w:r>
        <w:rPr>
          <w:rStyle w:val="5yl5"/>
          <w:rFonts w:ascii="Times New Roman" w:hAnsi="Times New Roman" w:cs="Times New Roman"/>
          <w:b/>
          <w:color w:val="141823"/>
          <w:sz w:val="28"/>
          <w:szCs w:val="28"/>
          <w:lang w:val="uk-UA"/>
        </w:rPr>
        <w:t>___________________________________________________________</w:t>
      </w:r>
    </w:p>
    <w:sectPr w:rsidR="00010746" w:rsidRPr="00294E96" w:rsidSect="00072337">
      <w:headerReference w:type="default" r:id="rId8"/>
      <w:pgSz w:w="12240" w:h="15840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2316D" w14:textId="77777777" w:rsidR="00AF259B" w:rsidRDefault="00AF259B" w:rsidP="00327A97">
      <w:pPr>
        <w:spacing w:after="0" w:line="240" w:lineRule="auto"/>
      </w:pPr>
      <w:r>
        <w:separator/>
      </w:r>
    </w:p>
  </w:endnote>
  <w:endnote w:type="continuationSeparator" w:id="0">
    <w:p w14:paraId="1C42CB47" w14:textId="77777777" w:rsidR="00AF259B" w:rsidRDefault="00AF259B" w:rsidP="0032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A104A" w14:textId="77777777" w:rsidR="00AF259B" w:rsidRDefault="00AF259B" w:rsidP="00327A97">
      <w:pPr>
        <w:spacing w:after="0" w:line="240" w:lineRule="auto"/>
      </w:pPr>
      <w:r>
        <w:separator/>
      </w:r>
    </w:p>
  </w:footnote>
  <w:footnote w:type="continuationSeparator" w:id="0">
    <w:p w14:paraId="002D5B8D" w14:textId="77777777" w:rsidR="00AF259B" w:rsidRDefault="00AF259B" w:rsidP="0032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046432"/>
      <w:docPartObj>
        <w:docPartGallery w:val="Page Numbers (Top of Page)"/>
        <w:docPartUnique/>
      </w:docPartObj>
    </w:sdtPr>
    <w:sdtEndPr/>
    <w:sdtContent>
      <w:p w14:paraId="3EBCF653" w14:textId="77777777" w:rsidR="00327A97" w:rsidRDefault="00327A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20">
          <w:rPr>
            <w:noProof/>
          </w:rPr>
          <w:t>2</w:t>
        </w:r>
        <w:r>
          <w:fldChar w:fldCharType="end"/>
        </w:r>
      </w:p>
    </w:sdtContent>
  </w:sdt>
  <w:p w14:paraId="7242A8D0" w14:textId="77777777" w:rsidR="00327A97" w:rsidRDefault="00327A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5AB7"/>
    <w:multiLevelType w:val="multilevel"/>
    <w:tmpl w:val="BFD0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7"/>
    <w:rsid w:val="00010746"/>
    <w:rsid w:val="00013A36"/>
    <w:rsid w:val="00062B20"/>
    <w:rsid w:val="00072337"/>
    <w:rsid w:val="0010521B"/>
    <w:rsid w:val="001371A7"/>
    <w:rsid w:val="001B404A"/>
    <w:rsid w:val="001B7AC7"/>
    <w:rsid w:val="001C3BC0"/>
    <w:rsid w:val="001F2637"/>
    <w:rsid w:val="0023156C"/>
    <w:rsid w:val="00273036"/>
    <w:rsid w:val="00294E96"/>
    <w:rsid w:val="002B3A0E"/>
    <w:rsid w:val="003269E0"/>
    <w:rsid w:val="00327629"/>
    <w:rsid w:val="00327A97"/>
    <w:rsid w:val="003625DF"/>
    <w:rsid w:val="00396355"/>
    <w:rsid w:val="003A3C5E"/>
    <w:rsid w:val="003D1030"/>
    <w:rsid w:val="004351AB"/>
    <w:rsid w:val="004355E1"/>
    <w:rsid w:val="00447E9C"/>
    <w:rsid w:val="004750D3"/>
    <w:rsid w:val="0048142F"/>
    <w:rsid w:val="004C42CA"/>
    <w:rsid w:val="004D2212"/>
    <w:rsid w:val="006579B9"/>
    <w:rsid w:val="00690502"/>
    <w:rsid w:val="006926F6"/>
    <w:rsid w:val="007118FF"/>
    <w:rsid w:val="00716AE7"/>
    <w:rsid w:val="00724687"/>
    <w:rsid w:val="00742482"/>
    <w:rsid w:val="0074448F"/>
    <w:rsid w:val="00775057"/>
    <w:rsid w:val="007A5A72"/>
    <w:rsid w:val="007C7337"/>
    <w:rsid w:val="007D6DCF"/>
    <w:rsid w:val="00851CAB"/>
    <w:rsid w:val="008577E5"/>
    <w:rsid w:val="008C3441"/>
    <w:rsid w:val="008E4F73"/>
    <w:rsid w:val="00921025"/>
    <w:rsid w:val="00961BA8"/>
    <w:rsid w:val="00966D39"/>
    <w:rsid w:val="009C479F"/>
    <w:rsid w:val="009D76E3"/>
    <w:rsid w:val="009E5A9A"/>
    <w:rsid w:val="009E5FC1"/>
    <w:rsid w:val="009E7B63"/>
    <w:rsid w:val="009F7634"/>
    <w:rsid w:val="00AC4437"/>
    <w:rsid w:val="00AF259B"/>
    <w:rsid w:val="00B21220"/>
    <w:rsid w:val="00B32BB1"/>
    <w:rsid w:val="00B361B7"/>
    <w:rsid w:val="00B54F26"/>
    <w:rsid w:val="00BC0694"/>
    <w:rsid w:val="00BE1E76"/>
    <w:rsid w:val="00C93D9B"/>
    <w:rsid w:val="00D07FC2"/>
    <w:rsid w:val="00D6664C"/>
    <w:rsid w:val="00D67F93"/>
    <w:rsid w:val="00D727D6"/>
    <w:rsid w:val="00DF3C2C"/>
    <w:rsid w:val="00E679AA"/>
    <w:rsid w:val="00E83CF8"/>
    <w:rsid w:val="00EA7792"/>
    <w:rsid w:val="00ED253C"/>
    <w:rsid w:val="00EE25AF"/>
    <w:rsid w:val="00EF68A4"/>
    <w:rsid w:val="00F057EB"/>
    <w:rsid w:val="00F93B31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6905"/>
  <w15:docId w15:val="{12605B4B-FFF2-4733-B64F-9FC2E00F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156C"/>
    <w:pPr>
      <w:spacing w:after="0" w:line="240" w:lineRule="auto"/>
    </w:pPr>
  </w:style>
  <w:style w:type="table" w:styleId="a7">
    <w:name w:val="Table Grid"/>
    <w:basedOn w:val="a1"/>
    <w:uiPriority w:val="39"/>
    <w:rsid w:val="00FA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rsid w:val="00FA25E4"/>
  </w:style>
  <w:style w:type="paragraph" w:styleId="a8">
    <w:name w:val="header"/>
    <w:basedOn w:val="a"/>
    <w:link w:val="a9"/>
    <w:uiPriority w:val="99"/>
    <w:unhideWhenUsed/>
    <w:rsid w:val="00327A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A97"/>
  </w:style>
  <w:style w:type="paragraph" w:styleId="aa">
    <w:name w:val="footer"/>
    <w:basedOn w:val="a"/>
    <w:link w:val="ab"/>
    <w:uiPriority w:val="99"/>
    <w:unhideWhenUsed/>
    <w:rsid w:val="00327A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A97"/>
  </w:style>
  <w:style w:type="paragraph" w:styleId="ac">
    <w:name w:val="Balloon Text"/>
    <w:basedOn w:val="a"/>
    <w:link w:val="ad"/>
    <w:uiPriority w:val="99"/>
    <w:semiHidden/>
    <w:unhideWhenUsed/>
    <w:rsid w:val="002B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A0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294E9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1FBD-25F0-4688-873E-AFCC3AE1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2186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</dc:creator>
  <cp:lastModifiedBy>Ульвак Марина Вікторівна</cp:lastModifiedBy>
  <cp:revision>2</cp:revision>
  <cp:lastPrinted>2023-02-20T07:29:00Z</cp:lastPrinted>
  <dcterms:created xsi:type="dcterms:W3CDTF">2023-02-20T07:29:00Z</dcterms:created>
  <dcterms:modified xsi:type="dcterms:W3CDTF">2023-02-20T07:29:00Z</dcterms:modified>
</cp:coreProperties>
</file>