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033396" w:rsidRPr="00E47C4E" w:rsidTr="00033396">
        <w:tc>
          <w:tcPr>
            <w:tcW w:w="4928" w:type="dxa"/>
          </w:tcPr>
          <w:p w:rsidR="00033396" w:rsidRPr="00E47C4E" w:rsidRDefault="00033396" w:rsidP="001E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3396" w:rsidRPr="00E47C4E" w:rsidRDefault="00033396" w:rsidP="00D4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C4E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033396" w:rsidRPr="006D2EA0" w:rsidRDefault="00033396" w:rsidP="00D413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C4E">
              <w:rPr>
                <w:rFonts w:ascii="Times New Roman" w:hAnsi="Times New Roman" w:cs="Times New Roman"/>
                <w:sz w:val="28"/>
                <w:szCs w:val="28"/>
              </w:rPr>
              <w:t>Наказ Міністерства захисту довкілля та природних ресурсів України</w:t>
            </w:r>
          </w:p>
          <w:p w:rsidR="006D2EA0" w:rsidRPr="006D2EA0" w:rsidRDefault="006D2EA0" w:rsidP="006D2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6A06F2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16</w:t>
            </w:r>
            <w:r w:rsidR="006A06F2" w:rsidRPr="0047493E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.</w:t>
            </w:r>
            <w:r w:rsidR="006A06F2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06</w:t>
            </w:r>
            <w:r w:rsidR="006A06F2" w:rsidRPr="0047493E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.202</w:t>
            </w:r>
            <w:r w:rsidR="006A06F2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6A06F2" w:rsidRPr="0047493E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6A06F2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№ 405 (зі змінами)</w:t>
            </w:r>
          </w:p>
          <w:p w:rsidR="006D2EA0" w:rsidRDefault="006D2EA0" w:rsidP="006D2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 редакції наказу Міндовкілля</w:t>
            </w:r>
          </w:p>
          <w:p w:rsidR="00033396" w:rsidRPr="00E47C4E" w:rsidRDefault="00D362DF" w:rsidP="00D36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травня 2024 року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  <w:r w:rsidR="006D2E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1607E" w:rsidRPr="00E47C4E" w:rsidRDefault="00D1607E" w:rsidP="00587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EC1" w:rsidRPr="00E47C4E" w:rsidRDefault="00887EC1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4E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135CCD" w:rsidRPr="00E47C4E" w:rsidRDefault="00092AC0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4E">
        <w:rPr>
          <w:rFonts w:ascii="Times New Roman" w:hAnsi="Times New Roman" w:cs="Times New Roman"/>
          <w:b/>
          <w:sz w:val="28"/>
          <w:szCs w:val="28"/>
        </w:rPr>
        <w:t>Комісії з нагляду за реалізацією</w:t>
      </w:r>
      <w:r w:rsidR="00887EC1" w:rsidRPr="00E47C4E">
        <w:rPr>
          <w:rFonts w:ascii="Times New Roman" w:hAnsi="Times New Roman" w:cs="Times New Roman"/>
          <w:b/>
          <w:sz w:val="28"/>
          <w:szCs w:val="28"/>
        </w:rPr>
        <w:t xml:space="preserve"> проєкту</w:t>
      </w:r>
    </w:p>
    <w:p w:rsidR="00D518FB" w:rsidRPr="00D518FB" w:rsidRDefault="00D518FB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18FB">
        <w:rPr>
          <w:rFonts w:ascii="Times New Roman" w:hAnsi="Times New Roman" w:cs="Times New Roman"/>
          <w:b/>
          <w:sz w:val="28"/>
          <w:szCs w:val="28"/>
        </w:rPr>
        <w:t>«Підтримка України</w:t>
      </w:r>
      <w:r w:rsidR="00E90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8FB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D518FB">
        <w:rPr>
          <w:rFonts w:ascii="Times New Roman" w:hAnsi="Times New Roman" w:cs="Times New Roman"/>
          <w:b/>
          <w:sz w:val="28"/>
          <w:szCs w:val="28"/>
        </w:rPr>
        <w:t>в наближенні законодавства ЄС у сфері</w:t>
      </w:r>
      <w:r w:rsidRPr="00D518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518FB">
        <w:rPr>
          <w:rFonts w:ascii="Times New Roman" w:hAnsi="Times New Roman" w:cs="Times New Roman"/>
          <w:b/>
          <w:sz w:val="28"/>
          <w:szCs w:val="28"/>
        </w:rPr>
        <w:t>навколишнього</w:t>
      </w:r>
      <w:r w:rsidRPr="00D518F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518FB">
        <w:rPr>
          <w:rFonts w:ascii="Times New Roman" w:hAnsi="Times New Roman" w:cs="Times New Roman"/>
          <w:b/>
          <w:sz w:val="28"/>
          <w:szCs w:val="28"/>
        </w:rPr>
        <w:t>природного</w:t>
      </w:r>
      <w:r w:rsidRPr="00D518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518FB">
        <w:rPr>
          <w:rFonts w:ascii="Times New Roman" w:hAnsi="Times New Roman" w:cs="Times New Roman"/>
          <w:b/>
          <w:sz w:val="28"/>
          <w:szCs w:val="28"/>
        </w:rPr>
        <w:t xml:space="preserve">середовища </w:t>
      </w:r>
    </w:p>
    <w:p w:rsidR="00887EC1" w:rsidRPr="006D2EA0" w:rsidRDefault="00D518FB" w:rsidP="001E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518FB">
        <w:rPr>
          <w:rFonts w:ascii="Times New Roman" w:hAnsi="Times New Roman" w:cs="Times New Roman"/>
          <w:b/>
          <w:sz w:val="28"/>
          <w:szCs w:val="28"/>
        </w:rPr>
        <w:t>(якість</w:t>
      </w:r>
      <w:r w:rsidRPr="00D518F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518FB">
        <w:rPr>
          <w:rFonts w:ascii="Times New Roman" w:hAnsi="Times New Roman" w:cs="Times New Roman"/>
          <w:b/>
          <w:sz w:val="28"/>
          <w:szCs w:val="28"/>
        </w:rPr>
        <w:t>атмосферного</w:t>
      </w:r>
      <w:r w:rsidRPr="00D518F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518FB">
        <w:rPr>
          <w:rFonts w:ascii="Times New Roman" w:hAnsi="Times New Roman" w:cs="Times New Roman"/>
          <w:b/>
          <w:sz w:val="28"/>
          <w:szCs w:val="28"/>
        </w:rPr>
        <w:t>повітря,</w:t>
      </w:r>
      <w:r w:rsidRPr="00D518F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518FB">
        <w:rPr>
          <w:rFonts w:ascii="Times New Roman" w:hAnsi="Times New Roman" w:cs="Times New Roman"/>
          <w:b/>
          <w:sz w:val="28"/>
          <w:szCs w:val="28"/>
        </w:rPr>
        <w:t>управління</w:t>
      </w:r>
      <w:r w:rsidRPr="00D518F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518FB">
        <w:rPr>
          <w:rFonts w:ascii="Times New Roman" w:hAnsi="Times New Roman" w:cs="Times New Roman"/>
          <w:b/>
          <w:sz w:val="28"/>
          <w:szCs w:val="28"/>
        </w:rPr>
        <w:t>відходами)»</w:t>
      </w:r>
    </w:p>
    <w:p w:rsidR="00D518FB" w:rsidRPr="006D2EA0" w:rsidRDefault="00D518FB" w:rsidP="001E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93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414"/>
      </w:tblGrid>
      <w:tr w:rsidR="00CB3714" w:rsidRPr="008B26A3" w:rsidTr="00765BCE">
        <w:trPr>
          <w:trHeight w:val="36"/>
        </w:trPr>
        <w:tc>
          <w:tcPr>
            <w:tcW w:w="3969" w:type="dxa"/>
          </w:tcPr>
          <w:p w:rsidR="00010EDA" w:rsidRPr="008B26A3" w:rsidRDefault="00010EDA" w:rsidP="00EA7449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  <w:r w:rsidR="00EA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Євгеній </w:t>
            </w:r>
          </w:p>
          <w:p w:rsidR="00887EC1" w:rsidRPr="008B26A3" w:rsidRDefault="00887EC1" w:rsidP="0001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</w:tcPr>
          <w:p w:rsidR="00765BCE" w:rsidRDefault="00837A64" w:rsidP="00765BCE">
            <w:pPr>
              <w:ind w:left="-115" w:firstLine="1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26A3">
              <w:rPr>
                <w:rFonts w:ascii="Times New Roman" w:hAnsi="Times New Roman" w:cs="Times New Roman"/>
                <w:sz w:val="28"/>
                <w:szCs w:val="28"/>
              </w:rPr>
              <w:t>заступник Міністра</w:t>
            </w:r>
            <w:r w:rsidR="005876F8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</w:t>
            </w:r>
            <w:r w:rsidR="00993682" w:rsidRPr="009936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765BCE" w:rsidRPr="00765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887EC1" w:rsidRPr="00993682" w:rsidRDefault="005876F8" w:rsidP="00765BCE">
            <w:pPr>
              <w:ind w:left="-115" w:firstLine="1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європейської </w:t>
            </w:r>
            <w:r w:rsidRPr="00587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інтеграції</w:t>
            </w:r>
            <w:r w:rsidRPr="00587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7A64" w:rsidRPr="008B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C1" w:rsidRPr="008B26A3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r w:rsidR="00993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AC0" w:rsidRPr="008B26A3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7EC1" w:rsidRPr="00993682" w:rsidRDefault="00887EC1" w:rsidP="00765BCE">
            <w:pPr>
              <w:ind w:left="-115" w:firstLine="4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714" w:rsidRPr="008B26A3" w:rsidTr="00765BCE">
        <w:trPr>
          <w:trHeight w:val="36"/>
        </w:trPr>
        <w:tc>
          <w:tcPr>
            <w:tcW w:w="3969" w:type="dxa"/>
          </w:tcPr>
          <w:p w:rsidR="00887EC1" w:rsidRPr="00993682" w:rsidRDefault="00C95782" w:rsidP="00993682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r w:rsidR="0099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Дар’я </w:t>
            </w:r>
          </w:p>
          <w:p w:rsidR="00F37FD5" w:rsidRPr="00010EDA" w:rsidRDefault="00F37FD5" w:rsidP="00656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FD5" w:rsidRPr="00010EDA" w:rsidRDefault="00F37FD5" w:rsidP="00656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FD5" w:rsidRPr="00010EDA" w:rsidRDefault="00F37FD5" w:rsidP="00F37F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D6D53" w:rsidRDefault="008D6D53" w:rsidP="00F37F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D53" w:rsidRDefault="008D6D53" w:rsidP="00F37F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D53" w:rsidRDefault="008D6D53" w:rsidP="008D6D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D53" w:rsidRDefault="008D6D53" w:rsidP="008D6D53">
            <w:pPr>
              <w:ind w:hanging="1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EE7" w:rsidRDefault="00071EE7" w:rsidP="008D6D53">
            <w:pPr>
              <w:ind w:hanging="1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FD5" w:rsidRPr="007B77A2" w:rsidRDefault="00F37FD5" w:rsidP="008D6D53">
            <w:pPr>
              <w:ind w:hanging="1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7A2">
              <w:rPr>
                <w:rFonts w:ascii="Times New Roman" w:hAnsi="Times New Roman" w:cs="Times New Roman"/>
                <w:b/>
                <w:sz w:val="28"/>
                <w:szCs w:val="28"/>
              </w:rPr>
              <w:t>Члени Комісії:</w:t>
            </w:r>
          </w:p>
          <w:p w:rsidR="00F37FD5" w:rsidRPr="00010EDA" w:rsidRDefault="00F37FD5" w:rsidP="00656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14" w:type="dxa"/>
          </w:tcPr>
          <w:p w:rsidR="006568C3" w:rsidRPr="00010EDA" w:rsidRDefault="00773BF6" w:rsidP="00765B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економіки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економіки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надрокористування</w:t>
            </w:r>
            <w:proofErr w:type="spellEnd"/>
            <w:r w:rsidR="001E0BEB" w:rsidRPr="001E0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C957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5782" w:rsidRPr="00C95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95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C95782" w:rsidRPr="00C95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C95782">
              <w:rPr>
                <w:rFonts w:ascii="Times New Roman" w:hAnsi="Times New Roman" w:cs="Times New Roman"/>
                <w:sz w:val="28"/>
                <w:szCs w:val="28"/>
              </w:rPr>
              <w:t>начальника відділу міжнародного</w:t>
            </w:r>
            <w:r w:rsidR="00993682" w:rsidRPr="009936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95782">
              <w:rPr>
                <w:rFonts w:ascii="Times New Roman" w:hAnsi="Times New Roman" w:cs="Times New Roman"/>
                <w:sz w:val="28"/>
                <w:szCs w:val="28"/>
              </w:rPr>
              <w:t xml:space="preserve">співробітництва та міжнародної </w:t>
            </w:r>
            <w:r w:rsidR="00993682" w:rsidRPr="009936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93682" w:rsidRPr="00993682">
              <w:rPr>
                <w:rFonts w:ascii="Times New Roman" w:hAnsi="Times New Roman" w:cs="Times New Roman"/>
                <w:sz w:val="10"/>
                <w:szCs w:val="10"/>
                <w:lang w:val="ru-RU"/>
              </w:rPr>
              <w:t xml:space="preserve"> </w:t>
            </w:r>
            <w:r w:rsidR="00C95782">
              <w:rPr>
                <w:rFonts w:ascii="Times New Roman" w:hAnsi="Times New Roman" w:cs="Times New Roman"/>
                <w:sz w:val="28"/>
                <w:szCs w:val="28"/>
              </w:rPr>
              <w:t xml:space="preserve">технічної допомоги Департаменту європейської </w:t>
            </w:r>
            <w:proofErr w:type="gramStart"/>
            <w:r w:rsidR="00C95782">
              <w:rPr>
                <w:rFonts w:ascii="Times New Roman" w:hAnsi="Times New Roman" w:cs="Times New Roman"/>
                <w:sz w:val="28"/>
                <w:szCs w:val="28"/>
              </w:rPr>
              <w:t>інтеграції</w:t>
            </w:r>
            <w:r w:rsidR="00C95782" w:rsidRPr="00C95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="00C95782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gramEnd"/>
            <w:r w:rsidR="00071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682" w:rsidRPr="00993682">
              <w:rPr>
                <w:rFonts w:ascii="Times New Roman" w:hAnsi="Times New Roman" w:cs="Times New Roman"/>
                <w:sz w:val="10"/>
                <w:szCs w:val="10"/>
                <w:lang w:val="ru-RU"/>
              </w:rPr>
              <w:t xml:space="preserve"> </w:t>
            </w:r>
            <w:r w:rsidR="00C95782">
              <w:rPr>
                <w:rFonts w:ascii="Times New Roman" w:hAnsi="Times New Roman" w:cs="Times New Roman"/>
                <w:sz w:val="28"/>
                <w:szCs w:val="28"/>
              </w:rPr>
              <w:t>співробітництва та</w:t>
            </w:r>
            <w:r w:rsidR="00071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782">
              <w:rPr>
                <w:rFonts w:ascii="Times New Roman" w:hAnsi="Times New Roman" w:cs="Times New Roman"/>
                <w:sz w:val="28"/>
                <w:szCs w:val="28"/>
              </w:rPr>
              <w:t>кругової економіки</w:t>
            </w:r>
            <w:r w:rsidR="00C95782" w:rsidRPr="00C95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71E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93682" w:rsidRPr="008D6D53">
              <w:rPr>
                <w:rFonts w:ascii="Times New Roman" w:hAnsi="Times New Roman" w:cs="Times New Roman"/>
                <w:sz w:val="10"/>
                <w:szCs w:val="10"/>
                <w:lang w:val="ru-RU"/>
              </w:rPr>
              <w:t xml:space="preserve"> </w:t>
            </w:r>
            <w:r w:rsidR="00BC3EF5" w:rsidRPr="008B2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F23AF6" w:rsidRPr="008B2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екретар Ком</w:t>
            </w:r>
            <w:r w:rsidR="00F23AF6" w:rsidRPr="008B26A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23AF6" w:rsidRPr="008B2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сії</w:t>
            </w:r>
            <w:r w:rsidR="00587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37FD5" w:rsidRPr="00010EDA" w:rsidRDefault="00F37FD5" w:rsidP="00765BCE">
            <w:pPr>
              <w:ind w:left="-73" w:firstLine="4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7EC1" w:rsidRPr="00993682" w:rsidRDefault="00887EC1" w:rsidP="00765BCE">
            <w:pPr>
              <w:ind w:left="-115" w:firstLine="484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F37FD5" w:rsidRPr="007B77A2" w:rsidTr="00765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6F8" w:rsidRDefault="005876F8" w:rsidP="00993682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ВОЛОШАНЮК</w:t>
            </w:r>
            <w:r w:rsidR="0099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олодимир</w:t>
            </w: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6F8" w:rsidRDefault="005876F8" w:rsidP="00F37FD5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76F8" w:rsidRDefault="005876F8" w:rsidP="00F37FD5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C7E87" w:rsidRDefault="005C7E87" w:rsidP="00993682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87" w:rsidRDefault="005C7E87" w:rsidP="00993682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87" w:rsidRDefault="005C7E87" w:rsidP="00993682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87" w:rsidRPr="005C7E87" w:rsidRDefault="005C7E87" w:rsidP="00993682">
            <w:pPr>
              <w:ind w:left="-1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0B99" w:rsidRDefault="00F70B99" w:rsidP="00993682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82" w:rsidRPr="005876F8" w:rsidRDefault="00C95782" w:rsidP="00993682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57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ОРНЕ</w:t>
            </w:r>
            <w:r w:rsidR="0099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5782">
              <w:rPr>
                <w:rFonts w:ascii="Times New Roman" w:hAnsi="Times New Roman" w:cs="Times New Roman"/>
                <w:sz w:val="28"/>
                <w:szCs w:val="28"/>
              </w:rPr>
              <w:t>Жослен</w:t>
            </w:r>
            <w:proofErr w:type="spellEnd"/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F70B99" w:rsidRDefault="00F70B99" w:rsidP="00F7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</w:t>
            </w:r>
            <w:r w:rsidRPr="006559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начальник відділу імплементації європейського</w:t>
            </w:r>
            <w:r w:rsidRPr="00655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законодавства Управління</w:t>
            </w:r>
            <w:r w:rsidRPr="00655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європейської інтеграції, в.о. директора</w:t>
            </w:r>
            <w:r w:rsidRPr="00655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Департаменту європейської інтеграції,</w:t>
            </w:r>
            <w:r w:rsidRPr="00655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міжнародного співробітництва та кругової</w:t>
            </w:r>
            <w:r w:rsidRPr="00655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економіки;</w:t>
            </w:r>
          </w:p>
          <w:p w:rsidR="00F70B99" w:rsidRDefault="00F70B99" w:rsidP="00765BCE">
            <w:pPr>
              <w:ind w:left="464" w:hanging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F8" w:rsidRPr="00993682" w:rsidRDefault="005876F8" w:rsidP="00765BCE">
            <w:pPr>
              <w:ind w:hanging="46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D4A45" w:rsidRDefault="00C95782" w:rsidP="000D4A45">
            <w:pPr>
              <w:ind w:left="464" w:hanging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782">
              <w:rPr>
                <w:rFonts w:ascii="Times New Roman" w:hAnsi="Times New Roman" w:cs="Times New Roman"/>
                <w:sz w:val="28"/>
                <w:szCs w:val="28"/>
              </w:rPr>
              <w:t>ерівник відділу програм допомоги</w:t>
            </w:r>
          </w:p>
          <w:p w:rsidR="005876F8" w:rsidRPr="000D4A45" w:rsidRDefault="00C95782" w:rsidP="000D4A45">
            <w:pPr>
              <w:ind w:left="464" w:hanging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782">
              <w:rPr>
                <w:rFonts w:ascii="Times New Roman" w:hAnsi="Times New Roman" w:cs="Times New Roman"/>
                <w:sz w:val="28"/>
                <w:szCs w:val="28"/>
              </w:rPr>
              <w:t xml:space="preserve">«Відбудова, енергетика, інфраструктура та </w:t>
            </w:r>
          </w:p>
          <w:p w:rsidR="00F37FD5" w:rsidRPr="00BE4FD6" w:rsidRDefault="00C95782" w:rsidP="00765BCE">
            <w:pPr>
              <w:ind w:left="464" w:hanging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782">
              <w:rPr>
                <w:rFonts w:ascii="Times New Roman" w:hAnsi="Times New Roman" w:cs="Times New Roman"/>
                <w:sz w:val="28"/>
                <w:szCs w:val="28"/>
              </w:rPr>
              <w:t xml:space="preserve">довкілля» </w:t>
            </w:r>
            <w:r w:rsidR="00F37FD5" w:rsidRPr="00BE4FD6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  <w:r w:rsidR="005876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FD5" w:rsidRPr="00993682" w:rsidRDefault="00F37FD5" w:rsidP="005876F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7FD5" w:rsidRPr="007B77A2" w:rsidTr="00765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6F8" w:rsidRDefault="005876F8" w:rsidP="00993682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</w:t>
            </w:r>
            <w:r w:rsidR="0099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Євгенія </w:t>
            </w:r>
          </w:p>
          <w:p w:rsidR="005876F8" w:rsidRDefault="005876F8" w:rsidP="00C95782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F8" w:rsidRPr="00993682" w:rsidRDefault="005876F8" w:rsidP="00C95782">
            <w:pPr>
              <w:ind w:left="-109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3A4B" w:rsidRDefault="00ED3A4B" w:rsidP="00993682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45" w:rsidRDefault="000D4A45" w:rsidP="00993682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45" w:rsidRDefault="000D4A45" w:rsidP="00993682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82" w:rsidRDefault="00C95782" w:rsidP="00993682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СІМАК</w:t>
            </w:r>
            <w:r w:rsidR="0099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782" w:rsidRPr="00BB0894" w:rsidRDefault="00C95782" w:rsidP="00C95782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633" w:rsidRPr="00BB0894" w:rsidRDefault="004F7633" w:rsidP="00BB0894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5876F8" w:rsidRPr="005876F8" w:rsidRDefault="005876F8" w:rsidP="00765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93682" w:rsidRPr="009936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трансформації</w:t>
            </w:r>
            <w:proofErr w:type="spellEnd"/>
            <w:r w:rsidRPr="00587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електронних публічних послуг</w:t>
            </w:r>
            <w:r w:rsidRPr="00587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управління відходами;</w:t>
            </w:r>
          </w:p>
          <w:p w:rsidR="005876F8" w:rsidRPr="000D4A45" w:rsidRDefault="005876F8" w:rsidP="00993682">
            <w:pPr>
              <w:ind w:left="322" w:hanging="32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4A45" w:rsidRDefault="000D4A45" w:rsidP="00765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45" w:rsidRDefault="000D4A45" w:rsidP="00765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D5" w:rsidRDefault="00C95782" w:rsidP="00765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 сектору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782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Представництва Європейського Союзу в Україні</w:t>
            </w:r>
            <w:r w:rsidR="00F37FD5" w:rsidRPr="00BE4FD6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  <w:r w:rsidR="005876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FD5" w:rsidRPr="00993682" w:rsidRDefault="00F37FD5" w:rsidP="005876F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7FD5" w:rsidRPr="007B77A2" w:rsidTr="00765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B1CA1" w:rsidRPr="00B02592" w:rsidRDefault="005876F8" w:rsidP="00993682">
            <w:pPr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ТИМОЧКО</w:t>
            </w:r>
            <w:r w:rsidR="0099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Тетяна 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A87598" w:rsidRPr="005876F8" w:rsidRDefault="00A87598" w:rsidP="00765B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26A3">
              <w:rPr>
                <w:rFonts w:ascii="Times New Roman" w:hAnsi="Times New Roman" w:cs="Times New Roman"/>
                <w:sz w:val="28"/>
                <w:szCs w:val="28"/>
              </w:rPr>
              <w:t>Міністра захисту довкілля та природних ресурсів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громадських засадах</w:t>
            </w:r>
            <w:r w:rsidR="005876F8" w:rsidRPr="00587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56234" w:rsidRDefault="00B56234" w:rsidP="003D5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2B7" w:rsidRPr="003D52B7" w:rsidRDefault="003D52B7" w:rsidP="003D52B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</w:t>
      </w:r>
    </w:p>
    <w:sectPr w:rsidR="003D52B7" w:rsidRPr="003D52B7" w:rsidSect="005876F8">
      <w:headerReference w:type="even" r:id="rId7"/>
      <w:headerReference w:type="default" r:id="rId8"/>
      <w:pgSz w:w="11906" w:h="16838"/>
      <w:pgMar w:top="1142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51" w:rsidRDefault="00345F51">
      <w:pPr>
        <w:spacing w:after="0" w:line="240" w:lineRule="auto"/>
      </w:pPr>
      <w:r>
        <w:separator/>
      </w:r>
    </w:p>
  </w:endnote>
  <w:endnote w:type="continuationSeparator" w:id="0">
    <w:p w:rsidR="00345F51" w:rsidRDefault="0034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51" w:rsidRDefault="00345F51">
      <w:pPr>
        <w:spacing w:after="0" w:line="240" w:lineRule="auto"/>
      </w:pPr>
      <w:r>
        <w:separator/>
      </w:r>
    </w:p>
  </w:footnote>
  <w:footnote w:type="continuationSeparator" w:id="0">
    <w:p w:rsidR="00345F51" w:rsidRDefault="0034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98" w:rsidRDefault="00D21BA8" w:rsidP="00957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7E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998" w:rsidRDefault="00345F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98" w:rsidRDefault="00887EC1" w:rsidP="00957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D71D2B" w:rsidRDefault="00345F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C"/>
    <w:rsid w:val="00010EDA"/>
    <w:rsid w:val="000210C5"/>
    <w:rsid w:val="00033396"/>
    <w:rsid w:val="00042CBB"/>
    <w:rsid w:val="00065927"/>
    <w:rsid w:val="00071EE7"/>
    <w:rsid w:val="000730E1"/>
    <w:rsid w:val="00092AC0"/>
    <w:rsid w:val="000950F3"/>
    <w:rsid w:val="000A37C2"/>
    <w:rsid w:val="000A4F9E"/>
    <w:rsid w:val="000B20E6"/>
    <w:rsid w:val="000B560D"/>
    <w:rsid w:val="000C4747"/>
    <w:rsid w:val="000D4A45"/>
    <w:rsid w:val="000F1A53"/>
    <w:rsid w:val="000F45AE"/>
    <w:rsid w:val="000F79BD"/>
    <w:rsid w:val="00123E28"/>
    <w:rsid w:val="00124559"/>
    <w:rsid w:val="00125BC2"/>
    <w:rsid w:val="00135CCD"/>
    <w:rsid w:val="001427F5"/>
    <w:rsid w:val="001455EB"/>
    <w:rsid w:val="00170121"/>
    <w:rsid w:val="001912B7"/>
    <w:rsid w:val="001B1CA1"/>
    <w:rsid w:val="001C744A"/>
    <w:rsid w:val="001D5A69"/>
    <w:rsid w:val="001E0BEB"/>
    <w:rsid w:val="001E770C"/>
    <w:rsid w:val="00230B92"/>
    <w:rsid w:val="00234B60"/>
    <w:rsid w:val="00236B3E"/>
    <w:rsid w:val="00244C6D"/>
    <w:rsid w:val="00260252"/>
    <w:rsid w:val="00281437"/>
    <w:rsid w:val="002B4585"/>
    <w:rsid w:val="002C0971"/>
    <w:rsid w:val="002D3193"/>
    <w:rsid w:val="00302B08"/>
    <w:rsid w:val="003115AC"/>
    <w:rsid w:val="00345F51"/>
    <w:rsid w:val="003501B7"/>
    <w:rsid w:val="00371DD1"/>
    <w:rsid w:val="003D52B7"/>
    <w:rsid w:val="003E070A"/>
    <w:rsid w:val="003F2149"/>
    <w:rsid w:val="0040558D"/>
    <w:rsid w:val="00406796"/>
    <w:rsid w:val="00422E02"/>
    <w:rsid w:val="00426AFB"/>
    <w:rsid w:val="00427FC5"/>
    <w:rsid w:val="00482F16"/>
    <w:rsid w:val="00492605"/>
    <w:rsid w:val="004A7B55"/>
    <w:rsid w:val="004C01FC"/>
    <w:rsid w:val="004C085B"/>
    <w:rsid w:val="004C176D"/>
    <w:rsid w:val="004D69DA"/>
    <w:rsid w:val="004E6268"/>
    <w:rsid w:val="004E6403"/>
    <w:rsid w:val="004F7633"/>
    <w:rsid w:val="005101D6"/>
    <w:rsid w:val="005258D6"/>
    <w:rsid w:val="00541AC1"/>
    <w:rsid w:val="00562BF2"/>
    <w:rsid w:val="00570C2E"/>
    <w:rsid w:val="005826FF"/>
    <w:rsid w:val="005874C7"/>
    <w:rsid w:val="005876F8"/>
    <w:rsid w:val="005916AA"/>
    <w:rsid w:val="005C7E87"/>
    <w:rsid w:val="005D1449"/>
    <w:rsid w:val="005E6342"/>
    <w:rsid w:val="0063652C"/>
    <w:rsid w:val="00647662"/>
    <w:rsid w:val="0065132A"/>
    <w:rsid w:val="006568C3"/>
    <w:rsid w:val="006659DE"/>
    <w:rsid w:val="006A06F2"/>
    <w:rsid w:val="006A63A9"/>
    <w:rsid w:val="006B3296"/>
    <w:rsid w:val="006D2EA0"/>
    <w:rsid w:val="00707B5C"/>
    <w:rsid w:val="0072574B"/>
    <w:rsid w:val="00726DE4"/>
    <w:rsid w:val="007362BE"/>
    <w:rsid w:val="00736AAD"/>
    <w:rsid w:val="00765BCE"/>
    <w:rsid w:val="00773BF6"/>
    <w:rsid w:val="00781331"/>
    <w:rsid w:val="0079068A"/>
    <w:rsid w:val="007B534F"/>
    <w:rsid w:val="007C1195"/>
    <w:rsid w:val="00811000"/>
    <w:rsid w:val="00825E35"/>
    <w:rsid w:val="008278C9"/>
    <w:rsid w:val="0083019C"/>
    <w:rsid w:val="0083204F"/>
    <w:rsid w:val="00832442"/>
    <w:rsid w:val="00837A64"/>
    <w:rsid w:val="00866C60"/>
    <w:rsid w:val="00887EC1"/>
    <w:rsid w:val="008B26A3"/>
    <w:rsid w:val="008C139E"/>
    <w:rsid w:val="008C701A"/>
    <w:rsid w:val="008D2CF2"/>
    <w:rsid w:val="008D6D53"/>
    <w:rsid w:val="008E6EBE"/>
    <w:rsid w:val="008F2C56"/>
    <w:rsid w:val="00923FE4"/>
    <w:rsid w:val="009335C8"/>
    <w:rsid w:val="00943977"/>
    <w:rsid w:val="009469B3"/>
    <w:rsid w:val="00963570"/>
    <w:rsid w:val="00964B9E"/>
    <w:rsid w:val="009761B8"/>
    <w:rsid w:val="0099007F"/>
    <w:rsid w:val="00993682"/>
    <w:rsid w:val="009D06AF"/>
    <w:rsid w:val="009E74C1"/>
    <w:rsid w:val="00A35475"/>
    <w:rsid w:val="00A6262F"/>
    <w:rsid w:val="00A703E6"/>
    <w:rsid w:val="00A764A5"/>
    <w:rsid w:val="00A87598"/>
    <w:rsid w:val="00A95D70"/>
    <w:rsid w:val="00AA5DC8"/>
    <w:rsid w:val="00AA6879"/>
    <w:rsid w:val="00AC2CFD"/>
    <w:rsid w:val="00AF0F96"/>
    <w:rsid w:val="00B02592"/>
    <w:rsid w:val="00B21D76"/>
    <w:rsid w:val="00B473BB"/>
    <w:rsid w:val="00B56234"/>
    <w:rsid w:val="00B64EA0"/>
    <w:rsid w:val="00B9137E"/>
    <w:rsid w:val="00B92100"/>
    <w:rsid w:val="00B92CF0"/>
    <w:rsid w:val="00B94722"/>
    <w:rsid w:val="00B96CAD"/>
    <w:rsid w:val="00BB0894"/>
    <w:rsid w:val="00BB3F1D"/>
    <w:rsid w:val="00BB5A56"/>
    <w:rsid w:val="00BB5A89"/>
    <w:rsid w:val="00BC19D9"/>
    <w:rsid w:val="00BC3EF5"/>
    <w:rsid w:val="00BD29CB"/>
    <w:rsid w:val="00BE4FD6"/>
    <w:rsid w:val="00BE5084"/>
    <w:rsid w:val="00BF571D"/>
    <w:rsid w:val="00C0033A"/>
    <w:rsid w:val="00C074E5"/>
    <w:rsid w:val="00C13763"/>
    <w:rsid w:val="00C2258D"/>
    <w:rsid w:val="00C26BD4"/>
    <w:rsid w:val="00C416AD"/>
    <w:rsid w:val="00C555ED"/>
    <w:rsid w:val="00C81E98"/>
    <w:rsid w:val="00C93176"/>
    <w:rsid w:val="00C95782"/>
    <w:rsid w:val="00C973CE"/>
    <w:rsid w:val="00CA2C60"/>
    <w:rsid w:val="00CB3714"/>
    <w:rsid w:val="00CC7F47"/>
    <w:rsid w:val="00CD0186"/>
    <w:rsid w:val="00CD7064"/>
    <w:rsid w:val="00CE1B2A"/>
    <w:rsid w:val="00D05F67"/>
    <w:rsid w:val="00D07B42"/>
    <w:rsid w:val="00D1607E"/>
    <w:rsid w:val="00D20E61"/>
    <w:rsid w:val="00D21BA8"/>
    <w:rsid w:val="00D21F8A"/>
    <w:rsid w:val="00D256D3"/>
    <w:rsid w:val="00D34C27"/>
    <w:rsid w:val="00D362DF"/>
    <w:rsid w:val="00D4131C"/>
    <w:rsid w:val="00D4173C"/>
    <w:rsid w:val="00D518FB"/>
    <w:rsid w:val="00D55ED6"/>
    <w:rsid w:val="00DD446F"/>
    <w:rsid w:val="00DF36E8"/>
    <w:rsid w:val="00DF63C5"/>
    <w:rsid w:val="00E02579"/>
    <w:rsid w:val="00E22001"/>
    <w:rsid w:val="00E26937"/>
    <w:rsid w:val="00E47C4E"/>
    <w:rsid w:val="00E9002A"/>
    <w:rsid w:val="00E90F39"/>
    <w:rsid w:val="00EA1D85"/>
    <w:rsid w:val="00EA312D"/>
    <w:rsid w:val="00EA7449"/>
    <w:rsid w:val="00EB32BE"/>
    <w:rsid w:val="00EC1F1C"/>
    <w:rsid w:val="00ED3A4B"/>
    <w:rsid w:val="00ED775C"/>
    <w:rsid w:val="00EE0E19"/>
    <w:rsid w:val="00F23AF6"/>
    <w:rsid w:val="00F24439"/>
    <w:rsid w:val="00F37FD5"/>
    <w:rsid w:val="00F543A6"/>
    <w:rsid w:val="00F70B99"/>
    <w:rsid w:val="00F70BA7"/>
    <w:rsid w:val="00F94360"/>
    <w:rsid w:val="00FC06AF"/>
    <w:rsid w:val="00FD5CC0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7B91E-EC9B-4E72-BC7B-DEDA4FA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EC1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7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7EC1"/>
  </w:style>
  <w:style w:type="table" w:styleId="a6">
    <w:name w:val="Table Grid"/>
    <w:basedOn w:val="a1"/>
    <w:uiPriority w:val="59"/>
    <w:rsid w:val="00887EC1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D4173C"/>
    <w:pPr>
      <w:spacing w:after="120" w:line="276" w:lineRule="auto"/>
    </w:pPr>
    <w:rPr>
      <w:rFonts w:eastAsiaTheme="minorEastAsia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D4173C"/>
    <w:rPr>
      <w:rFonts w:eastAsiaTheme="minorEastAsia"/>
      <w:lang w:eastAsia="uk-UA"/>
    </w:rPr>
  </w:style>
  <w:style w:type="table" w:customStyle="1" w:styleId="1">
    <w:name w:val="Сетка таблицы1"/>
    <w:basedOn w:val="a1"/>
    <w:next w:val="a6"/>
    <w:uiPriority w:val="59"/>
    <w:rsid w:val="00D21F8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2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62F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87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08CDCE7-741E-46DF-8056-54135F5B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Ульвак Марина Вікторівна</cp:lastModifiedBy>
  <cp:revision>2</cp:revision>
  <cp:lastPrinted>2024-05-10T06:00:00Z</cp:lastPrinted>
  <dcterms:created xsi:type="dcterms:W3CDTF">2024-05-10T06:00:00Z</dcterms:created>
  <dcterms:modified xsi:type="dcterms:W3CDTF">2024-05-10T06:00:00Z</dcterms:modified>
</cp:coreProperties>
</file>