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7C48" w:rsidRPr="00D30B93" w:rsidRDefault="00D30B93" w:rsidP="00CF5D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>Акціонерне товариство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«</w:t>
      </w:r>
      <w:r w:rsidRPr="00D30B93">
        <w:rPr>
          <w:rFonts w:ascii="Times New Roman" w:hAnsi="Times New Roman" w:cs="Times New Roman"/>
          <w:sz w:val="24"/>
          <w:szCs w:val="24"/>
        </w:rPr>
        <w:t>Українська залізниця</w:t>
      </w:r>
      <w:r w:rsidR="0060763F" w:rsidRPr="00D30B93">
        <w:rPr>
          <w:rFonts w:ascii="Times New Roman" w:hAnsi="Times New Roman" w:cs="Times New Roman"/>
          <w:sz w:val="24"/>
          <w:szCs w:val="24"/>
        </w:rPr>
        <w:t>»,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40075815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03150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, м. </w:t>
      </w:r>
      <w:r w:rsidR="0060763F" w:rsidRPr="00D30B93">
        <w:rPr>
          <w:rFonts w:ascii="Times New Roman" w:hAnsi="Times New Roman" w:cs="Times New Roman"/>
          <w:sz w:val="24"/>
          <w:szCs w:val="24"/>
        </w:rPr>
        <w:t>Київ,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вул. </w:t>
      </w:r>
      <w:proofErr w:type="spellStart"/>
      <w:r w:rsidRPr="00D30B93">
        <w:rPr>
          <w:rFonts w:ascii="Times New Roman" w:hAnsi="Times New Roman" w:cs="Times New Roman"/>
          <w:sz w:val="24"/>
          <w:szCs w:val="24"/>
        </w:rPr>
        <w:t>Єжи</w:t>
      </w:r>
      <w:proofErr w:type="spellEnd"/>
      <w:r w:rsidRPr="00D30B93">
        <w:rPr>
          <w:rFonts w:ascii="Times New Roman" w:hAnsi="Times New Roman" w:cs="Times New Roman"/>
          <w:sz w:val="24"/>
          <w:szCs w:val="24"/>
        </w:rPr>
        <w:t xml:space="preserve"> Гедройця,5.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5F" w:rsidRPr="00D30B93" w:rsidRDefault="0060763F" w:rsidP="00D30B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>Філія «</w:t>
      </w:r>
      <w:r w:rsidR="00D30B93" w:rsidRPr="00D30B93">
        <w:rPr>
          <w:rFonts w:ascii="Times New Roman" w:hAnsi="Times New Roman" w:cs="Times New Roman"/>
          <w:sz w:val="24"/>
          <w:szCs w:val="24"/>
        </w:rPr>
        <w:t>Центр з будівництва та ремонту колії</w:t>
      </w:r>
      <w:r w:rsidRPr="00D30B93">
        <w:rPr>
          <w:rFonts w:ascii="Times New Roman" w:hAnsi="Times New Roman" w:cs="Times New Roman"/>
          <w:sz w:val="24"/>
          <w:szCs w:val="24"/>
        </w:rPr>
        <w:t>» код</w:t>
      </w:r>
      <w:r w:rsidR="00FE67AF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D30B93" w:rsidRPr="00D30B93">
        <w:rPr>
          <w:rFonts w:ascii="Times New Roman" w:hAnsi="Times New Roman" w:cs="Times New Roman"/>
          <w:sz w:val="24"/>
          <w:szCs w:val="24"/>
        </w:rPr>
        <w:t>ЄДРПОУ:43112236</w:t>
      </w:r>
      <w:r w:rsidRPr="00D30B93">
        <w:rPr>
          <w:rFonts w:ascii="Times New Roman" w:hAnsi="Times New Roman" w:cs="Times New Roman"/>
          <w:sz w:val="24"/>
          <w:szCs w:val="24"/>
        </w:rPr>
        <w:t>, адреса</w:t>
      </w:r>
      <w:r w:rsidR="00FE67AF" w:rsidRPr="00D30B93">
        <w:rPr>
          <w:rFonts w:ascii="Times New Roman" w:hAnsi="Times New Roman" w:cs="Times New Roman"/>
          <w:sz w:val="24"/>
          <w:szCs w:val="24"/>
        </w:rPr>
        <w:t xml:space="preserve"> ВП</w:t>
      </w:r>
      <w:r w:rsidR="00D30B93" w:rsidRPr="00D30B93">
        <w:rPr>
          <w:rFonts w:ascii="Times New Roman" w:hAnsi="Times New Roman" w:cs="Times New Roman"/>
          <w:sz w:val="24"/>
          <w:szCs w:val="24"/>
        </w:rPr>
        <w:t>: 01103, м. Київ</w:t>
      </w:r>
      <w:r w:rsidRPr="00D30B93">
        <w:rPr>
          <w:rFonts w:ascii="Times New Roman" w:hAnsi="Times New Roman" w:cs="Times New Roman"/>
          <w:sz w:val="24"/>
          <w:szCs w:val="24"/>
        </w:rPr>
        <w:t>,</w:t>
      </w:r>
      <w:r w:rsidR="00D30B93" w:rsidRPr="00D30B93">
        <w:rPr>
          <w:rFonts w:ascii="Times New Roman" w:hAnsi="Times New Roman" w:cs="Times New Roman"/>
          <w:sz w:val="24"/>
          <w:szCs w:val="24"/>
        </w:rPr>
        <w:t xml:space="preserve"> вул. Залізничне Шосе,5Б.</w:t>
      </w: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3" w:rsidRPr="00D30B93" w:rsidRDefault="00F97C48" w:rsidP="00D30B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Майданчик : </w:t>
      </w:r>
      <w:r w:rsidR="00D30B93" w:rsidRPr="00D30B93">
        <w:rPr>
          <w:rFonts w:ascii="Times New Roman" w:hAnsi="Times New Roman" w:cs="Times New Roman"/>
          <w:sz w:val="24"/>
          <w:szCs w:val="24"/>
        </w:rPr>
        <w:t>С</w:t>
      </w:r>
      <w:r w:rsidR="00DC40D2">
        <w:rPr>
          <w:rFonts w:ascii="Times New Roman" w:hAnsi="Times New Roman" w:cs="Times New Roman"/>
          <w:sz w:val="24"/>
          <w:szCs w:val="24"/>
        </w:rPr>
        <w:t>труктурний підрозділ «</w:t>
      </w:r>
      <w:proofErr w:type="spellStart"/>
      <w:r w:rsidR="00DC40D2">
        <w:rPr>
          <w:rFonts w:ascii="Times New Roman" w:hAnsi="Times New Roman" w:cs="Times New Roman"/>
          <w:sz w:val="24"/>
          <w:szCs w:val="24"/>
        </w:rPr>
        <w:t>Дублянський</w:t>
      </w:r>
      <w:proofErr w:type="spellEnd"/>
      <w:r w:rsidR="00DC40D2">
        <w:rPr>
          <w:rFonts w:ascii="Times New Roman" w:hAnsi="Times New Roman" w:cs="Times New Roman"/>
          <w:sz w:val="24"/>
          <w:szCs w:val="24"/>
        </w:rPr>
        <w:t xml:space="preserve"> рейкозварювальний поїзд</w:t>
      </w:r>
      <w:r w:rsidR="00D30B93" w:rsidRPr="00D30B93">
        <w:rPr>
          <w:rFonts w:ascii="Times New Roman" w:hAnsi="Times New Roman" w:cs="Times New Roman"/>
          <w:sz w:val="24"/>
          <w:szCs w:val="24"/>
        </w:rPr>
        <w:t xml:space="preserve">» </w:t>
      </w:r>
      <w:r w:rsidRPr="00D30B93">
        <w:rPr>
          <w:rFonts w:ascii="Times New Roman" w:hAnsi="Times New Roman" w:cs="Times New Roman"/>
          <w:sz w:val="24"/>
          <w:szCs w:val="24"/>
        </w:rPr>
        <w:t xml:space="preserve">- </w:t>
      </w:r>
      <w:r w:rsidR="00D30B93" w:rsidRPr="00D30B93">
        <w:rPr>
          <w:rFonts w:ascii="Times New Roman" w:hAnsi="Times New Roman" w:cs="Times New Roman"/>
          <w:sz w:val="24"/>
          <w:szCs w:val="24"/>
        </w:rPr>
        <w:t>81121, Львівська обл., Львівський р-н</w:t>
      </w:r>
      <w:r w:rsidR="00D30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B93">
        <w:rPr>
          <w:rFonts w:ascii="Times New Roman" w:hAnsi="Times New Roman" w:cs="Times New Roman"/>
          <w:sz w:val="24"/>
          <w:szCs w:val="24"/>
        </w:rPr>
        <w:t>Мурованська</w:t>
      </w:r>
      <w:proofErr w:type="spellEnd"/>
      <w:r w:rsidR="00D30B93">
        <w:rPr>
          <w:rFonts w:ascii="Times New Roman" w:hAnsi="Times New Roman" w:cs="Times New Roman"/>
          <w:sz w:val="24"/>
          <w:szCs w:val="24"/>
        </w:rPr>
        <w:t xml:space="preserve"> ТГ, </w:t>
      </w:r>
      <w:r w:rsidR="00D30B93" w:rsidRPr="00D30B93">
        <w:rPr>
          <w:rFonts w:ascii="Times New Roman" w:hAnsi="Times New Roman" w:cs="Times New Roman"/>
          <w:sz w:val="24"/>
          <w:szCs w:val="24"/>
        </w:rPr>
        <w:t>с. Муроване,</w:t>
      </w:r>
      <w:r w:rsid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DC40D2">
        <w:rPr>
          <w:rFonts w:ascii="Times New Roman" w:hAnsi="Times New Roman" w:cs="Times New Roman"/>
          <w:sz w:val="24"/>
          <w:szCs w:val="24"/>
        </w:rPr>
        <w:t>вул. Вокзальна,7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r w:rsidR="00D30B93" w:rsidRPr="00D30B93">
        <w:rPr>
          <w:rFonts w:ascii="Times New Roman" w:hAnsi="Times New Roman" w:cs="Times New Roman"/>
          <w:sz w:val="24"/>
          <w:szCs w:val="24"/>
        </w:rPr>
        <w:t>тел.:</w:t>
      </w:r>
      <w:r w:rsidR="00FA4616" w:rsidRPr="00FA4616">
        <w:rPr>
          <w:rFonts w:ascii="Times New Roman" w:hAnsi="Times New Roman" w:cs="Times New Roman"/>
          <w:sz w:val="24"/>
          <w:szCs w:val="24"/>
        </w:rPr>
        <w:t>0634629429</w:t>
      </w:r>
      <w:r w:rsidR="00D30B93" w:rsidRPr="00FA4616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D30B93" w:rsidRPr="00FA461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30B93" w:rsidRPr="00FA461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FA4616" w:rsidRPr="00FA4616">
        <w:rPr>
          <w:rFonts w:ascii="Times New Roman" w:hAnsi="Times New Roman" w:cs="Times New Roman"/>
          <w:sz w:val="24"/>
          <w:szCs w:val="24"/>
          <w:lang w:val="en-US"/>
        </w:rPr>
        <w:t>Bogdan_rzp</w:t>
      </w:r>
      <w:proofErr w:type="spellEnd"/>
      <w:r w:rsidR="00FA4616" w:rsidRPr="00FA4616">
        <w:rPr>
          <w:rFonts w:ascii="Times New Roman" w:hAnsi="Times New Roman" w:cs="Times New Roman"/>
          <w:sz w:val="24"/>
          <w:szCs w:val="24"/>
        </w:rPr>
        <w:t>@ukr.net</w:t>
      </w:r>
    </w:p>
    <w:p w:rsidR="00055A8B" w:rsidRPr="00C60F9F" w:rsidRDefault="00BF6071" w:rsidP="00055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>х речовин в атмосферне повітря для діючого підприємства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BA4F99" w:rsidRPr="00B37608" w:rsidRDefault="00BF6071" w:rsidP="00BA4F99">
      <w:pPr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 xml:space="preserve">Підприємство здійснює діяльність відповідно до </w:t>
      </w:r>
      <w:r w:rsidR="00D30B93" w:rsidRPr="00B37608">
        <w:rPr>
          <w:rFonts w:ascii="Times New Roman" w:hAnsi="Times New Roman" w:cs="Times New Roman"/>
          <w:sz w:val="24"/>
          <w:szCs w:val="24"/>
        </w:rPr>
        <w:t>КВЕД 42.12 Будівництво залізниць та метрополітенів</w:t>
      </w:r>
      <w:r w:rsidR="00323B5B" w:rsidRPr="00B37608">
        <w:rPr>
          <w:rFonts w:ascii="Times New Roman" w:hAnsi="Times New Roman" w:cs="Times New Roman"/>
          <w:sz w:val="24"/>
          <w:szCs w:val="24"/>
        </w:rPr>
        <w:t>.</w:t>
      </w:r>
      <w:r w:rsidR="00323B5B" w:rsidRPr="00B37608">
        <w:rPr>
          <w:rFonts w:ascii="Times New Roman" w:hAnsi="Times New Roman" w:cs="Times New Roman"/>
        </w:rPr>
        <w:t xml:space="preserve"> </w:t>
      </w:r>
      <w:r w:rsidR="00323B5B" w:rsidRPr="00B37608">
        <w:rPr>
          <w:rFonts w:ascii="Times New Roman" w:hAnsi="Times New Roman" w:cs="Times New Roman"/>
          <w:sz w:val="24"/>
          <w:szCs w:val="24"/>
        </w:rPr>
        <w:t>На території підприємства знаходиться 1</w:t>
      </w:r>
      <w:r w:rsidR="00B37608" w:rsidRPr="00B37608">
        <w:rPr>
          <w:rFonts w:ascii="Times New Roman" w:hAnsi="Times New Roman" w:cs="Times New Roman"/>
          <w:sz w:val="24"/>
          <w:szCs w:val="24"/>
        </w:rPr>
        <w:t>1</w:t>
      </w:r>
      <w:r w:rsidR="00DC40D2" w:rsidRPr="00B37608">
        <w:rPr>
          <w:rFonts w:ascii="Times New Roman" w:hAnsi="Times New Roman" w:cs="Times New Roman"/>
          <w:sz w:val="24"/>
          <w:szCs w:val="24"/>
        </w:rPr>
        <w:t xml:space="preserve"> організованих</w:t>
      </w:r>
      <w:r w:rsidR="00B37608" w:rsidRPr="00B37608">
        <w:rPr>
          <w:rFonts w:ascii="Times New Roman" w:hAnsi="Times New Roman" w:cs="Times New Roman"/>
          <w:sz w:val="24"/>
          <w:szCs w:val="24"/>
        </w:rPr>
        <w:t xml:space="preserve"> та 1 неорганізоване</w:t>
      </w:r>
      <w:r w:rsidR="00323B5B" w:rsidRPr="00B37608">
        <w:rPr>
          <w:rFonts w:ascii="Times New Roman" w:hAnsi="Times New Roman" w:cs="Times New Roman"/>
          <w:sz w:val="24"/>
          <w:szCs w:val="24"/>
        </w:rPr>
        <w:t xml:space="preserve"> джерел викидів: </w:t>
      </w:r>
      <w:r w:rsidR="00BA4F99" w:rsidRPr="00B37608">
        <w:rPr>
          <w:rFonts w:ascii="Times New Roman" w:hAnsi="Times New Roman" w:cs="Times New Roman"/>
          <w:sz w:val="24"/>
          <w:szCs w:val="24"/>
        </w:rPr>
        <w:t xml:space="preserve">шліфувальні верстати 4 </w:t>
      </w:r>
      <w:proofErr w:type="spellStart"/>
      <w:r w:rsidR="00BA4F99" w:rsidRPr="00B3760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A4F99" w:rsidRPr="00B37608">
        <w:rPr>
          <w:rFonts w:ascii="Times New Roman" w:hAnsi="Times New Roman" w:cs="Times New Roman"/>
          <w:sz w:val="24"/>
          <w:szCs w:val="24"/>
        </w:rPr>
        <w:t>, електроконтактн</w:t>
      </w:r>
      <w:r w:rsidR="00361628">
        <w:rPr>
          <w:rFonts w:ascii="Times New Roman" w:hAnsi="Times New Roman" w:cs="Times New Roman"/>
          <w:sz w:val="24"/>
          <w:szCs w:val="24"/>
        </w:rPr>
        <w:t>і</w:t>
      </w:r>
      <w:r w:rsidR="00BA4F99" w:rsidRPr="00B37608">
        <w:rPr>
          <w:rFonts w:ascii="Times New Roman" w:hAnsi="Times New Roman" w:cs="Times New Roman"/>
          <w:sz w:val="24"/>
          <w:szCs w:val="24"/>
        </w:rPr>
        <w:t xml:space="preserve"> зварювальні машини 2 </w:t>
      </w:r>
      <w:proofErr w:type="spellStart"/>
      <w:r w:rsidR="00BA4F99" w:rsidRPr="00B3760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A4F99" w:rsidRPr="00B37608">
        <w:rPr>
          <w:rFonts w:ascii="Times New Roman" w:hAnsi="Times New Roman" w:cs="Times New Roman"/>
          <w:sz w:val="24"/>
          <w:szCs w:val="24"/>
        </w:rPr>
        <w:t xml:space="preserve">,  пост </w:t>
      </w:r>
      <w:proofErr w:type="spellStart"/>
      <w:r w:rsidR="00BA4F99" w:rsidRPr="00B37608">
        <w:rPr>
          <w:rFonts w:ascii="Times New Roman" w:hAnsi="Times New Roman" w:cs="Times New Roman"/>
          <w:sz w:val="24"/>
          <w:szCs w:val="24"/>
        </w:rPr>
        <w:t>наплавки</w:t>
      </w:r>
      <w:proofErr w:type="spellEnd"/>
      <w:r w:rsidR="00BA4F99" w:rsidRPr="00B37608">
        <w:rPr>
          <w:rFonts w:ascii="Times New Roman" w:hAnsi="Times New Roman" w:cs="Times New Roman"/>
          <w:sz w:val="24"/>
          <w:szCs w:val="24"/>
        </w:rPr>
        <w:t xml:space="preserve"> елементів </w:t>
      </w:r>
      <w:proofErr w:type="spellStart"/>
      <w:r w:rsidR="00BA4F99" w:rsidRPr="00B37608">
        <w:rPr>
          <w:rFonts w:ascii="Times New Roman" w:hAnsi="Times New Roman" w:cs="Times New Roman"/>
          <w:sz w:val="24"/>
          <w:szCs w:val="24"/>
        </w:rPr>
        <w:t>стрілкового</w:t>
      </w:r>
      <w:proofErr w:type="spellEnd"/>
      <w:r w:rsidR="00BA4F99" w:rsidRPr="00B37608">
        <w:rPr>
          <w:rFonts w:ascii="Times New Roman" w:hAnsi="Times New Roman" w:cs="Times New Roman"/>
          <w:sz w:val="24"/>
          <w:szCs w:val="24"/>
        </w:rPr>
        <w:t xml:space="preserve"> переводу, шліфувальний агрегат РМШ, рейкорізальний верстат, зварювальний пост, </w:t>
      </w:r>
      <w:proofErr w:type="spellStart"/>
      <w:r w:rsidR="00BA4F99" w:rsidRPr="00B37608">
        <w:rPr>
          <w:rFonts w:ascii="Times New Roman" w:hAnsi="Times New Roman" w:cs="Times New Roman"/>
          <w:sz w:val="24"/>
          <w:szCs w:val="24"/>
        </w:rPr>
        <w:t>заточні</w:t>
      </w:r>
      <w:proofErr w:type="spellEnd"/>
      <w:r w:rsidR="00BA4F99" w:rsidRPr="00B37608">
        <w:rPr>
          <w:rFonts w:ascii="Times New Roman" w:hAnsi="Times New Roman" w:cs="Times New Roman"/>
          <w:sz w:val="24"/>
          <w:szCs w:val="24"/>
        </w:rPr>
        <w:t xml:space="preserve"> верстати 2 </w:t>
      </w:r>
      <w:proofErr w:type="spellStart"/>
      <w:r w:rsidR="00BA4F99" w:rsidRPr="00B3760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A4F99" w:rsidRPr="00B37608">
        <w:rPr>
          <w:rFonts w:ascii="Times New Roman" w:hAnsi="Times New Roman" w:cs="Times New Roman"/>
          <w:sz w:val="24"/>
          <w:szCs w:val="24"/>
        </w:rPr>
        <w:t>, токарний станок.</w:t>
      </w:r>
    </w:p>
    <w:p w:rsidR="00BF6071" w:rsidRPr="00361628" w:rsidRDefault="00BF6071" w:rsidP="00241BE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DFC">
        <w:rPr>
          <w:rFonts w:ascii="Times New Roman" w:hAnsi="Times New Roman" w:cs="Times New Roman"/>
          <w:sz w:val="24"/>
          <w:szCs w:val="24"/>
        </w:rPr>
        <w:t>Відомості щодо видів та обсягів викидів забруднюючих речовин: речовини у вигляді су</w:t>
      </w:r>
      <w:r w:rsidR="0081455B" w:rsidRPr="00514DFC">
        <w:rPr>
          <w:rFonts w:ascii="Times New Roman" w:hAnsi="Times New Roman" w:cs="Times New Roman"/>
          <w:sz w:val="24"/>
          <w:szCs w:val="24"/>
        </w:rPr>
        <w:t>спендованих твердих частинок-</w:t>
      </w:r>
      <w:r w:rsidR="00514DFC" w:rsidRPr="00514DFC">
        <w:rPr>
          <w:rFonts w:ascii="Times New Roman" w:hAnsi="Times New Roman" w:cs="Times New Roman"/>
          <w:sz w:val="24"/>
          <w:szCs w:val="24"/>
        </w:rPr>
        <w:t>0,31816</w:t>
      </w:r>
      <w:r w:rsidR="005C1AF0" w:rsidRPr="00514DFC">
        <w:rPr>
          <w:rFonts w:ascii="Times New Roman" w:hAnsi="Times New Roman" w:cs="Times New Roman"/>
          <w:sz w:val="24"/>
          <w:szCs w:val="24"/>
        </w:rPr>
        <w:t xml:space="preserve"> т/рік</w:t>
      </w:r>
      <w:r w:rsidR="003A345F" w:rsidRPr="00361628">
        <w:rPr>
          <w:rFonts w:ascii="Times New Roman" w:hAnsi="Times New Roman" w:cs="Times New Roman"/>
          <w:sz w:val="24"/>
          <w:szCs w:val="24"/>
        </w:rPr>
        <w:t xml:space="preserve">, </w:t>
      </w:r>
      <w:r w:rsidR="00361628">
        <w:rPr>
          <w:rFonts w:ascii="Times New Roman" w:hAnsi="Times New Roman" w:cs="Times New Roman"/>
          <w:sz w:val="24"/>
          <w:szCs w:val="24"/>
        </w:rPr>
        <w:t>фториди-</w:t>
      </w:r>
      <w:bookmarkStart w:id="0" w:name="_GoBack"/>
      <w:bookmarkEnd w:id="0"/>
      <w:r w:rsidR="00361628">
        <w:rPr>
          <w:rFonts w:ascii="Times New Roman" w:hAnsi="Times New Roman" w:cs="Times New Roman"/>
          <w:sz w:val="24"/>
          <w:szCs w:val="24"/>
        </w:rPr>
        <w:t>0,000046</w:t>
      </w:r>
      <w:r w:rsidR="00361628" w:rsidRPr="00361628">
        <w:rPr>
          <w:rFonts w:ascii="Times New Roman" w:hAnsi="Times New Roman" w:cs="Times New Roman"/>
          <w:sz w:val="24"/>
          <w:szCs w:val="24"/>
        </w:rPr>
        <w:t xml:space="preserve"> </w:t>
      </w:r>
      <w:r w:rsidR="0036162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361628" w:rsidRPr="00361628">
        <w:rPr>
          <w:rFonts w:ascii="Times New Roman" w:hAnsi="Times New Roman" w:cs="Times New Roman"/>
          <w:sz w:val="24"/>
          <w:szCs w:val="24"/>
        </w:rPr>
        <w:t>манган та його сполуки-0,0017922</w:t>
      </w:r>
      <w:r w:rsidR="0081455B" w:rsidRPr="00361628">
        <w:rPr>
          <w:rFonts w:ascii="Times New Roman" w:hAnsi="Times New Roman" w:cs="Times New Roman"/>
          <w:sz w:val="24"/>
          <w:szCs w:val="24"/>
        </w:rPr>
        <w:t xml:space="preserve"> т/р</w:t>
      </w:r>
      <w:r w:rsidR="00361628" w:rsidRPr="00361628">
        <w:rPr>
          <w:rFonts w:ascii="Times New Roman" w:hAnsi="Times New Roman" w:cs="Times New Roman"/>
          <w:sz w:val="24"/>
          <w:szCs w:val="24"/>
        </w:rPr>
        <w:t>ік, заліза оксид -0,040432</w:t>
      </w:r>
      <w:r w:rsidR="00DC40D2" w:rsidRPr="00361628">
        <w:rPr>
          <w:rFonts w:ascii="Times New Roman" w:hAnsi="Times New Roman" w:cs="Times New Roman"/>
          <w:sz w:val="24"/>
          <w:szCs w:val="24"/>
        </w:rPr>
        <w:t xml:space="preserve"> т/рік.</w:t>
      </w:r>
    </w:p>
    <w:p w:rsidR="00544F8E" w:rsidRDefault="00544F8E" w:rsidP="00544F8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162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Наказу Міністерства охорони навколишнього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BF6071" w:rsidRP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Стрийська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, 98: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. 238-73-83,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E6738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3B5B"/>
    <w:rsid w:val="003361B4"/>
    <w:rsid w:val="00341E56"/>
    <w:rsid w:val="00342F42"/>
    <w:rsid w:val="003458BB"/>
    <w:rsid w:val="003559D3"/>
    <w:rsid w:val="00361628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4008"/>
    <w:rsid w:val="004E4094"/>
    <w:rsid w:val="00514DFC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455B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5575A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7608"/>
    <w:rsid w:val="00B40C81"/>
    <w:rsid w:val="00B50D8D"/>
    <w:rsid w:val="00B55D11"/>
    <w:rsid w:val="00B87F79"/>
    <w:rsid w:val="00BA4F9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C40D2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A4616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1886F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348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121</cp:revision>
  <cp:lastPrinted>2023-10-09T09:10:00Z</cp:lastPrinted>
  <dcterms:created xsi:type="dcterms:W3CDTF">2018-04-03T09:57:00Z</dcterms:created>
  <dcterms:modified xsi:type="dcterms:W3CDTF">2024-10-29T13:53:00Z</dcterms:modified>
</cp:coreProperties>
</file>