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2EDE6" w14:textId="2892FF3B" w:rsidR="001C43A6" w:rsidRPr="00037260" w:rsidRDefault="002C42C0" w:rsidP="001C43A6">
      <w:pPr>
        <w:jc w:val="center"/>
        <w:rPr>
          <w:b/>
          <w:sz w:val="22"/>
          <w:szCs w:val="22"/>
          <w:lang w:eastAsia="ru-RU"/>
        </w:rPr>
      </w:pPr>
      <w:r w:rsidRPr="00037260">
        <w:rPr>
          <w:b/>
          <w:sz w:val="22"/>
          <w:szCs w:val="22"/>
          <w:lang w:eastAsia="ru-RU"/>
        </w:rPr>
        <w:t>Повідомлення про намір отримати дозвіл на викиди</w:t>
      </w:r>
      <w:r w:rsidR="004A6464" w:rsidRPr="00037260">
        <w:rPr>
          <w:b/>
          <w:sz w:val="22"/>
          <w:szCs w:val="22"/>
          <w:lang w:eastAsia="ru-RU"/>
        </w:rPr>
        <w:t xml:space="preserve"> забруднюючих речовин в атмосферне повітря стаціонарними джерелами</w:t>
      </w:r>
    </w:p>
    <w:p w14:paraId="3EA8D29A" w14:textId="0466B76C" w:rsidR="002C1595" w:rsidRPr="00037260" w:rsidRDefault="00D56189" w:rsidP="00037260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Товариство з обмеженою відповідальністю </w:t>
      </w:r>
      <w:r w:rsidRPr="00D56189">
        <w:rPr>
          <w:iCs/>
          <w:sz w:val="22"/>
          <w:szCs w:val="22"/>
        </w:rPr>
        <w:t>«</w:t>
      </w:r>
      <w:r w:rsidR="009B2F3C" w:rsidRPr="009B2F3C">
        <w:rPr>
          <w:iCs/>
          <w:sz w:val="22"/>
          <w:szCs w:val="22"/>
        </w:rPr>
        <w:t>СЕВЕН ПАЛЕТС</w:t>
      </w:r>
      <w:r w:rsidRPr="00D56189">
        <w:rPr>
          <w:iCs/>
          <w:sz w:val="22"/>
          <w:szCs w:val="22"/>
        </w:rPr>
        <w:t>»</w:t>
      </w:r>
      <w:r w:rsidRPr="000A4DDA">
        <w:rPr>
          <w:iCs/>
          <w:sz w:val="22"/>
          <w:szCs w:val="22"/>
        </w:rPr>
        <w:t xml:space="preserve"> </w:t>
      </w:r>
      <w:r w:rsidR="000A4DDA" w:rsidRPr="000A4DDA">
        <w:rPr>
          <w:iCs/>
          <w:sz w:val="22"/>
          <w:szCs w:val="22"/>
        </w:rPr>
        <w:t>(</w:t>
      </w:r>
      <w:r w:rsidRPr="00D56189">
        <w:rPr>
          <w:iCs/>
          <w:sz w:val="22"/>
          <w:szCs w:val="22"/>
        </w:rPr>
        <w:t>ТОВ «</w:t>
      </w:r>
      <w:r w:rsidR="009B2F3C" w:rsidRPr="009B2F3C">
        <w:rPr>
          <w:iCs/>
          <w:sz w:val="22"/>
          <w:szCs w:val="22"/>
        </w:rPr>
        <w:t>СЕВЕН ПАЛЕТС</w:t>
      </w:r>
      <w:r w:rsidRPr="00D56189">
        <w:rPr>
          <w:iCs/>
          <w:sz w:val="22"/>
          <w:szCs w:val="22"/>
        </w:rPr>
        <w:t>»</w:t>
      </w:r>
      <w:r w:rsidR="000A4DDA" w:rsidRPr="000A4DDA">
        <w:rPr>
          <w:iCs/>
          <w:sz w:val="22"/>
          <w:szCs w:val="22"/>
        </w:rPr>
        <w:t>)</w:t>
      </w:r>
      <w:r w:rsidR="00C5084C" w:rsidRPr="00037260">
        <w:rPr>
          <w:iCs/>
          <w:sz w:val="22"/>
          <w:szCs w:val="22"/>
        </w:rPr>
        <w:t>.</w:t>
      </w:r>
      <w:r w:rsidR="004A6464" w:rsidRPr="00037260">
        <w:rPr>
          <w:iCs/>
          <w:sz w:val="22"/>
          <w:szCs w:val="22"/>
        </w:rPr>
        <w:t xml:space="preserve"> </w:t>
      </w:r>
      <w:r w:rsidR="00BF77D7" w:rsidRPr="00037260">
        <w:rPr>
          <w:iCs/>
          <w:sz w:val="22"/>
          <w:szCs w:val="22"/>
        </w:rPr>
        <w:t>К</w:t>
      </w:r>
      <w:r w:rsidR="00803093" w:rsidRPr="00037260">
        <w:rPr>
          <w:iCs/>
          <w:sz w:val="22"/>
          <w:szCs w:val="22"/>
        </w:rPr>
        <w:t xml:space="preserve">од ЄДРПОУ: </w:t>
      </w:r>
      <w:r w:rsidR="009B2F3C" w:rsidRPr="009B2F3C">
        <w:rPr>
          <w:iCs/>
          <w:sz w:val="22"/>
          <w:szCs w:val="22"/>
        </w:rPr>
        <w:t>43245441</w:t>
      </w:r>
      <w:r w:rsidR="00803093" w:rsidRPr="00037260">
        <w:rPr>
          <w:iCs/>
          <w:sz w:val="22"/>
          <w:szCs w:val="22"/>
        </w:rPr>
        <w:t>.</w:t>
      </w:r>
      <w:r w:rsidR="004A6464" w:rsidRPr="00037260">
        <w:rPr>
          <w:iCs/>
          <w:sz w:val="22"/>
          <w:szCs w:val="22"/>
        </w:rPr>
        <w:t xml:space="preserve"> Юридична адреса</w:t>
      </w:r>
      <w:r w:rsidR="00656D9D" w:rsidRPr="00037260">
        <w:rPr>
          <w:iCs/>
          <w:sz w:val="22"/>
          <w:szCs w:val="22"/>
        </w:rPr>
        <w:t xml:space="preserve">: </w:t>
      </w:r>
      <w:r w:rsidR="009B2F3C" w:rsidRPr="009B2F3C">
        <w:rPr>
          <w:iCs/>
          <w:sz w:val="22"/>
          <w:szCs w:val="22"/>
        </w:rPr>
        <w:t>44622, Волинська обл., Камінь-</w:t>
      </w:r>
      <w:proofErr w:type="spellStart"/>
      <w:r w:rsidR="009B2F3C" w:rsidRPr="009B2F3C">
        <w:rPr>
          <w:iCs/>
          <w:sz w:val="22"/>
          <w:szCs w:val="22"/>
        </w:rPr>
        <w:t>Каширський</w:t>
      </w:r>
      <w:proofErr w:type="spellEnd"/>
      <w:r w:rsidR="009B2F3C" w:rsidRPr="009B2F3C">
        <w:rPr>
          <w:iCs/>
          <w:sz w:val="22"/>
          <w:szCs w:val="22"/>
        </w:rPr>
        <w:t xml:space="preserve"> р-н (колишній </w:t>
      </w:r>
      <w:proofErr w:type="spellStart"/>
      <w:r w:rsidR="009B2F3C" w:rsidRPr="009B2F3C">
        <w:rPr>
          <w:iCs/>
          <w:sz w:val="22"/>
          <w:szCs w:val="22"/>
        </w:rPr>
        <w:t>Маневицький</w:t>
      </w:r>
      <w:proofErr w:type="spellEnd"/>
      <w:r w:rsidR="009B2F3C" w:rsidRPr="009B2F3C">
        <w:rPr>
          <w:iCs/>
          <w:sz w:val="22"/>
          <w:szCs w:val="22"/>
        </w:rPr>
        <w:t xml:space="preserve"> р-н), с. </w:t>
      </w:r>
      <w:proofErr w:type="spellStart"/>
      <w:r w:rsidR="009B2F3C" w:rsidRPr="009B2F3C">
        <w:rPr>
          <w:iCs/>
          <w:sz w:val="22"/>
          <w:szCs w:val="22"/>
        </w:rPr>
        <w:t>Троянівка</w:t>
      </w:r>
      <w:proofErr w:type="spellEnd"/>
      <w:r w:rsidR="009B2F3C" w:rsidRPr="009B2F3C">
        <w:rPr>
          <w:iCs/>
          <w:sz w:val="22"/>
          <w:szCs w:val="22"/>
        </w:rPr>
        <w:t xml:space="preserve">, вул. </w:t>
      </w:r>
      <w:proofErr w:type="spellStart"/>
      <w:r w:rsidR="009B2F3C" w:rsidRPr="009B2F3C">
        <w:rPr>
          <w:iCs/>
          <w:sz w:val="22"/>
          <w:szCs w:val="22"/>
        </w:rPr>
        <w:t>Колківська</w:t>
      </w:r>
      <w:proofErr w:type="spellEnd"/>
      <w:r w:rsidR="009B2F3C" w:rsidRPr="009B2F3C">
        <w:rPr>
          <w:iCs/>
          <w:sz w:val="22"/>
          <w:szCs w:val="22"/>
        </w:rPr>
        <w:t>, 56, офіс 1</w:t>
      </w:r>
      <w:r w:rsidR="0022564F" w:rsidRPr="00037260">
        <w:rPr>
          <w:iCs/>
          <w:sz w:val="22"/>
          <w:szCs w:val="22"/>
        </w:rPr>
        <w:t>,</w:t>
      </w:r>
      <w:r w:rsidR="00656D9D" w:rsidRPr="00037260">
        <w:rPr>
          <w:iCs/>
          <w:sz w:val="22"/>
          <w:szCs w:val="22"/>
        </w:rPr>
        <w:t xml:space="preserve"> </w:t>
      </w:r>
      <w:proofErr w:type="spellStart"/>
      <w:r w:rsidR="00656D9D" w:rsidRPr="00037260">
        <w:rPr>
          <w:iCs/>
          <w:sz w:val="22"/>
          <w:szCs w:val="22"/>
        </w:rPr>
        <w:t>тел</w:t>
      </w:r>
      <w:proofErr w:type="spellEnd"/>
      <w:r w:rsidR="00656D9D" w:rsidRPr="00037260">
        <w:rPr>
          <w:iCs/>
          <w:sz w:val="22"/>
          <w:szCs w:val="22"/>
        </w:rPr>
        <w:t>.</w:t>
      </w:r>
      <w:r w:rsidR="008345AD" w:rsidRPr="00037260">
        <w:rPr>
          <w:iCs/>
          <w:sz w:val="22"/>
          <w:szCs w:val="22"/>
        </w:rPr>
        <w:t xml:space="preserve"> </w:t>
      </w:r>
      <w:r w:rsidR="009B2F3C">
        <w:rPr>
          <w:iCs/>
          <w:sz w:val="22"/>
          <w:szCs w:val="22"/>
        </w:rPr>
        <w:t>06810863</w:t>
      </w:r>
      <w:r w:rsidR="009B2F3C" w:rsidRPr="009B2F3C">
        <w:rPr>
          <w:iCs/>
          <w:sz w:val="22"/>
          <w:szCs w:val="22"/>
        </w:rPr>
        <w:t>07</w:t>
      </w:r>
      <w:r w:rsidR="00656D9D" w:rsidRPr="00037260">
        <w:rPr>
          <w:iCs/>
          <w:sz w:val="22"/>
          <w:szCs w:val="22"/>
        </w:rPr>
        <w:t>, e-</w:t>
      </w:r>
      <w:proofErr w:type="spellStart"/>
      <w:r w:rsidR="00656D9D" w:rsidRPr="00037260">
        <w:rPr>
          <w:iCs/>
          <w:sz w:val="22"/>
          <w:szCs w:val="22"/>
        </w:rPr>
        <w:t>mail</w:t>
      </w:r>
      <w:proofErr w:type="spellEnd"/>
      <w:r w:rsidR="00656D9D" w:rsidRPr="00037260">
        <w:rPr>
          <w:iCs/>
          <w:sz w:val="22"/>
          <w:szCs w:val="22"/>
        </w:rPr>
        <w:t>:</w:t>
      </w:r>
      <w:r w:rsidR="004D12D8" w:rsidRPr="00037260">
        <w:rPr>
          <w:iCs/>
          <w:sz w:val="22"/>
          <w:szCs w:val="22"/>
        </w:rPr>
        <w:t xml:space="preserve"> </w:t>
      </w:r>
      <w:r w:rsidR="009B2F3C" w:rsidRPr="009B2F3C">
        <w:t>seven.palet@ukr.net</w:t>
      </w:r>
    </w:p>
    <w:p w14:paraId="05EE77DA" w14:textId="411ADAD7" w:rsidR="002C1595" w:rsidRPr="009B2F3C" w:rsidRDefault="00656D9D" w:rsidP="00037260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r w:rsidRPr="00037260">
        <w:rPr>
          <w:iCs/>
          <w:sz w:val="22"/>
          <w:szCs w:val="22"/>
        </w:rPr>
        <w:t>Місцезнаходження майданчик</w:t>
      </w:r>
      <w:r w:rsidR="002C1595" w:rsidRPr="00037260">
        <w:rPr>
          <w:iCs/>
          <w:sz w:val="22"/>
          <w:szCs w:val="22"/>
        </w:rPr>
        <w:t>а</w:t>
      </w:r>
      <w:r w:rsidRPr="00037260">
        <w:rPr>
          <w:iCs/>
          <w:sz w:val="22"/>
          <w:szCs w:val="22"/>
        </w:rPr>
        <w:t>:</w:t>
      </w:r>
      <w:bookmarkStart w:id="0" w:name="_Hlk100845873"/>
      <w:r w:rsidR="002C1595" w:rsidRPr="00037260">
        <w:rPr>
          <w:iCs/>
          <w:sz w:val="22"/>
          <w:szCs w:val="22"/>
        </w:rPr>
        <w:t xml:space="preserve"> </w:t>
      </w:r>
      <w:bookmarkEnd w:id="0"/>
      <w:r w:rsidR="009B2F3C" w:rsidRPr="009B2F3C">
        <w:rPr>
          <w:iCs/>
          <w:sz w:val="22"/>
          <w:szCs w:val="22"/>
        </w:rPr>
        <w:t>44622, Волинська обл., Камінь-</w:t>
      </w:r>
      <w:proofErr w:type="spellStart"/>
      <w:r w:rsidR="009B2F3C" w:rsidRPr="009B2F3C">
        <w:rPr>
          <w:iCs/>
          <w:sz w:val="22"/>
          <w:szCs w:val="22"/>
        </w:rPr>
        <w:t>Каширський</w:t>
      </w:r>
      <w:proofErr w:type="spellEnd"/>
      <w:r w:rsidR="009B2F3C" w:rsidRPr="009B2F3C">
        <w:rPr>
          <w:iCs/>
          <w:sz w:val="22"/>
          <w:szCs w:val="22"/>
        </w:rPr>
        <w:t xml:space="preserve"> р-н, с. </w:t>
      </w:r>
      <w:proofErr w:type="spellStart"/>
      <w:r w:rsidR="009B2F3C" w:rsidRPr="009B2F3C">
        <w:rPr>
          <w:iCs/>
          <w:sz w:val="22"/>
          <w:szCs w:val="22"/>
        </w:rPr>
        <w:t>Троянівка</w:t>
      </w:r>
      <w:proofErr w:type="spellEnd"/>
      <w:r w:rsidR="009B2F3C" w:rsidRPr="009B2F3C">
        <w:rPr>
          <w:iCs/>
          <w:sz w:val="22"/>
          <w:szCs w:val="22"/>
        </w:rPr>
        <w:t xml:space="preserve">, вул. </w:t>
      </w:r>
      <w:proofErr w:type="spellStart"/>
      <w:r w:rsidR="009B2F3C" w:rsidRPr="009B2F3C">
        <w:rPr>
          <w:iCs/>
          <w:sz w:val="22"/>
          <w:szCs w:val="22"/>
        </w:rPr>
        <w:t>Колківська</w:t>
      </w:r>
      <w:proofErr w:type="spellEnd"/>
      <w:r w:rsidR="009B2F3C" w:rsidRPr="009B2F3C">
        <w:rPr>
          <w:iCs/>
          <w:sz w:val="22"/>
          <w:szCs w:val="22"/>
        </w:rPr>
        <w:t>, 56</w:t>
      </w:r>
      <w:r w:rsidR="009B2F3C">
        <w:rPr>
          <w:iCs/>
          <w:sz w:val="22"/>
          <w:szCs w:val="22"/>
        </w:rPr>
        <w:t>.</w:t>
      </w:r>
    </w:p>
    <w:p w14:paraId="395E626A" w14:textId="4BF4B5C7" w:rsidR="00C5084C" w:rsidRPr="00037260" w:rsidRDefault="00C5084C" w:rsidP="0003726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037260">
        <w:rPr>
          <w:iCs/>
          <w:color w:val="000000"/>
          <w:sz w:val="22"/>
          <w:szCs w:val="22"/>
        </w:rPr>
        <w:t>Мета отримання дозволу на викиди: отримання дозволу на викиди для існуючого об’єкту.</w:t>
      </w:r>
    </w:p>
    <w:p w14:paraId="69AEFDE8" w14:textId="40E41AAF" w:rsidR="00240084" w:rsidRPr="008A1127" w:rsidRDefault="004A6464" w:rsidP="0003726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037260">
        <w:rPr>
          <w:iCs/>
          <w:color w:val="000000"/>
          <w:sz w:val="22"/>
          <w:szCs w:val="22"/>
        </w:rPr>
        <w:t>Згідно Закону</w:t>
      </w:r>
      <w:r w:rsidR="00240084" w:rsidRPr="00037260">
        <w:rPr>
          <w:iCs/>
          <w:color w:val="000000"/>
          <w:sz w:val="22"/>
          <w:szCs w:val="22"/>
        </w:rPr>
        <w:t xml:space="preserve"> України «Про оцінку впливу на </w:t>
      </w:r>
      <w:r w:rsidRPr="00037260">
        <w:rPr>
          <w:iCs/>
          <w:color w:val="000000"/>
          <w:sz w:val="22"/>
          <w:szCs w:val="22"/>
        </w:rPr>
        <w:t>довкілля»</w:t>
      </w:r>
      <w:r w:rsidR="00240084" w:rsidRPr="00037260">
        <w:rPr>
          <w:iCs/>
          <w:color w:val="000000"/>
          <w:sz w:val="22"/>
          <w:szCs w:val="22"/>
        </w:rPr>
        <w:t xml:space="preserve"> № 2059 від 23.05.2017 р. дана діяльність не відноситься до</w:t>
      </w:r>
      <w:r w:rsidRPr="00037260">
        <w:rPr>
          <w:iCs/>
          <w:color w:val="000000"/>
          <w:sz w:val="22"/>
          <w:szCs w:val="22"/>
        </w:rPr>
        <w:t xml:space="preserve"> ви</w:t>
      </w:r>
      <w:r w:rsidR="00240084" w:rsidRPr="00037260">
        <w:rPr>
          <w:iCs/>
          <w:color w:val="000000"/>
          <w:sz w:val="22"/>
          <w:szCs w:val="22"/>
        </w:rPr>
        <w:t>дів планованої діяльності та</w:t>
      </w:r>
      <w:r w:rsidRPr="00037260">
        <w:rPr>
          <w:iCs/>
          <w:color w:val="000000"/>
          <w:sz w:val="22"/>
          <w:szCs w:val="22"/>
        </w:rPr>
        <w:t xml:space="preserve"> об’єк</w:t>
      </w:r>
      <w:r w:rsidR="009B2F3C">
        <w:rPr>
          <w:iCs/>
          <w:color w:val="000000"/>
          <w:sz w:val="22"/>
          <w:szCs w:val="22"/>
        </w:rPr>
        <w:t>тів, які підлягають</w:t>
      </w:r>
      <w:r w:rsidR="00240084" w:rsidRPr="00037260">
        <w:rPr>
          <w:iCs/>
          <w:color w:val="000000"/>
          <w:sz w:val="22"/>
          <w:szCs w:val="22"/>
        </w:rPr>
        <w:t xml:space="preserve"> оцінці </w:t>
      </w:r>
      <w:r w:rsidRPr="00037260">
        <w:rPr>
          <w:iCs/>
          <w:color w:val="000000"/>
          <w:sz w:val="22"/>
          <w:szCs w:val="22"/>
        </w:rPr>
        <w:t xml:space="preserve">впливу на </w:t>
      </w:r>
      <w:r w:rsidRPr="008A1127">
        <w:rPr>
          <w:iCs/>
          <w:color w:val="000000"/>
          <w:sz w:val="22"/>
          <w:szCs w:val="22"/>
        </w:rPr>
        <w:t>довкілля.</w:t>
      </w:r>
    </w:p>
    <w:p w14:paraId="4ADBA0FC" w14:textId="1FC590CF" w:rsidR="000A4DDA" w:rsidRPr="008A1127" w:rsidRDefault="000A4DDA" w:rsidP="000A4DDA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8A1127">
        <w:rPr>
          <w:iCs/>
          <w:color w:val="000000"/>
          <w:sz w:val="22"/>
          <w:szCs w:val="22"/>
        </w:rPr>
        <w:t xml:space="preserve">Основним видом діяльності </w:t>
      </w:r>
      <w:r w:rsidR="008A1127" w:rsidRPr="008A1127">
        <w:rPr>
          <w:iCs/>
          <w:sz w:val="22"/>
          <w:szCs w:val="22"/>
        </w:rPr>
        <w:t>ТОВ «</w:t>
      </w:r>
      <w:r w:rsidR="009B2F3C" w:rsidRPr="009B2F3C">
        <w:rPr>
          <w:iCs/>
          <w:sz w:val="22"/>
          <w:szCs w:val="22"/>
        </w:rPr>
        <w:t>СЕВЕН ПАЛЕТС</w:t>
      </w:r>
      <w:r w:rsidR="008A1127" w:rsidRPr="008A1127">
        <w:rPr>
          <w:iCs/>
          <w:sz w:val="22"/>
          <w:szCs w:val="22"/>
        </w:rPr>
        <w:t>»</w:t>
      </w:r>
      <w:r w:rsidRPr="008A1127">
        <w:rPr>
          <w:iCs/>
          <w:color w:val="000000"/>
          <w:sz w:val="22"/>
          <w:szCs w:val="22"/>
        </w:rPr>
        <w:t xml:space="preserve"> </w:t>
      </w:r>
      <w:r w:rsidR="009B2F3C" w:rsidRPr="009B2F3C">
        <w:rPr>
          <w:iCs/>
          <w:color w:val="000000"/>
          <w:sz w:val="22"/>
          <w:szCs w:val="22"/>
        </w:rPr>
        <w:t xml:space="preserve">є обробка </w:t>
      </w:r>
      <w:proofErr w:type="spellStart"/>
      <w:r w:rsidR="009B2F3C" w:rsidRPr="009B2F3C">
        <w:rPr>
          <w:iCs/>
          <w:color w:val="000000"/>
          <w:sz w:val="22"/>
          <w:szCs w:val="22"/>
        </w:rPr>
        <w:t>необробленної</w:t>
      </w:r>
      <w:proofErr w:type="spellEnd"/>
      <w:r w:rsidR="009B2F3C" w:rsidRPr="009B2F3C">
        <w:rPr>
          <w:iCs/>
          <w:color w:val="000000"/>
          <w:sz w:val="22"/>
          <w:szCs w:val="22"/>
        </w:rPr>
        <w:t xml:space="preserve"> деревини, виготовлення пиломатеріалів, </w:t>
      </w:r>
      <w:proofErr w:type="spellStart"/>
      <w:r w:rsidR="009B2F3C" w:rsidRPr="009B2F3C">
        <w:rPr>
          <w:iCs/>
          <w:color w:val="000000"/>
          <w:sz w:val="22"/>
          <w:szCs w:val="22"/>
        </w:rPr>
        <w:t>палетного</w:t>
      </w:r>
      <w:proofErr w:type="spellEnd"/>
      <w:r w:rsidR="009B2F3C" w:rsidRPr="009B2F3C">
        <w:rPr>
          <w:iCs/>
          <w:color w:val="000000"/>
          <w:sz w:val="22"/>
          <w:szCs w:val="22"/>
        </w:rPr>
        <w:t xml:space="preserve"> борту, </w:t>
      </w:r>
      <w:proofErr w:type="spellStart"/>
      <w:r w:rsidR="009B2F3C" w:rsidRPr="009B2F3C">
        <w:rPr>
          <w:iCs/>
          <w:color w:val="000000"/>
          <w:sz w:val="22"/>
          <w:szCs w:val="22"/>
        </w:rPr>
        <w:t>європіддонів</w:t>
      </w:r>
      <w:proofErr w:type="spellEnd"/>
      <w:r w:rsidR="009B2F3C" w:rsidRPr="009B2F3C">
        <w:rPr>
          <w:iCs/>
          <w:color w:val="000000"/>
          <w:sz w:val="22"/>
          <w:szCs w:val="22"/>
        </w:rPr>
        <w:t>, паливних гранул.</w:t>
      </w:r>
      <w:r w:rsidR="009B2F3C">
        <w:rPr>
          <w:iCs/>
          <w:color w:val="000000"/>
          <w:sz w:val="22"/>
          <w:szCs w:val="22"/>
        </w:rPr>
        <w:t xml:space="preserve"> (КВЕД: 16.10</w:t>
      </w:r>
      <w:r w:rsidRPr="008A1127">
        <w:rPr>
          <w:iCs/>
          <w:color w:val="000000"/>
          <w:sz w:val="22"/>
          <w:szCs w:val="22"/>
        </w:rPr>
        <w:t xml:space="preserve"> </w:t>
      </w:r>
      <w:r w:rsidR="009B2F3C">
        <w:rPr>
          <w:iCs/>
          <w:color w:val="000000"/>
          <w:sz w:val="22"/>
          <w:szCs w:val="22"/>
        </w:rPr>
        <w:t>Лісопильне та стругальне виробництво</w:t>
      </w:r>
      <w:r w:rsidRPr="008A1127">
        <w:rPr>
          <w:iCs/>
          <w:color w:val="000000"/>
          <w:sz w:val="22"/>
          <w:szCs w:val="22"/>
        </w:rPr>
        <w:t>).</w:t>
      </w:r>
      <w:r w:rsidRPr="008A1127">
        <w:rPr>
          <w:sz w:val="22"/>
          <w:szCs w:val="22"/>
        </w:rPr>
        <w:t xml:space="preserve"> </w:t>
      </w:r>
    </w:p>
    <w:p w14:paraId="35F6FD99" w14:textId="1A9C15A9" w:rsidR="004C749A" w:rsidRPr="00037260" w:rsidRDefault="008C2027" w:rsidP="00037260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8A1127">
        <w:rPr>
          <w:sz w:val="22"/>
          <w:szCs w:val="22"/>
        </w:rPr>
        <w:t>Стаціонарними джерелами забруднення</w:t>
      </w:r>
      <w:r w:rsidR="000A4DDA" w:rsidRPr="008A1127">
        <w:rPr>
          <w:sz w:val="22"/>
          <w:szCs w:val="22"/>
        </w:rPr>
        <w:t xml:space="preserve"> на майданчику</w:t>
      </w:r>
      <w:r w:rsidRPr="008A1127">
        <w:rPr>
          <w:sz w:val="22"/>
          <w:szCs w:val="22"/>
        </w:rPr>
        <w:t xml:space="preserve"> є:</w:t>
      </w:r>
      <w:r w:rsidR="00C24006" w:rsidRPr="008A1127">
        <w:rPr>
          <w:sz w:val="22"/>
          <w:szCs w:val="22"/>
        </w:rPr>
        <w:t xml:space="preserve"> </w:t>
      </w:r>
      <w:r w:rsidR="009B2F3C">
        <w:rPr>
          <w:sz w:val="22"/>
          <w:szCs w:val="22"/>
        </w:rPr>
        <w:t xml:space="preserve">деревообробні верстати (13 шт.), </w:t>
      </w:r>
      <w:r w:rsidR="009B2F3C" w:rsidRPr="009B2F3C">
        <w:rPr>
          <w:sz w:val="22"/>
          <w:szCs w:val="22"/>
        </w:rPr>
        <w:t>лінія для виробництва піддонів</w:t>
      </w:r>
      <w:r w:rsidR="009B2F3C">
        <w:rPr>
          <w:sz w:val="22"/>
          <w:szCs w:val="22"/>
        </w:rPr>
        <w:t>,</w:t>
      </w:r>
      <w:r w:rsidR="009B2F3C" w:rsidRPr="009B2F3C">
        <w:rPr>
          <w:sz w:val="22"/>
          <w:szCs w:val="22"/>
        </w:rPr>
        <w:t xml:space="preserve"> </w:t>
      </w:r>
      <w:r w:rsidR="009B2F3C">
        <w:rPr>
          <w:sz w:val="22"/>
          <w:szCs w:val="22"/>
        </w:rPr>
        <w:t>дробарки (2 шт.)</w:t>
      </w:r>
      <w:r w:rsidR="009B2F3C" w:rsidRPr="009B2F3C">
        <w:rPr>
          <w:sz w:val="22"/>
          <w:szCs w:val="22"/>
        </w:rPr>
        <w:t xml:space="preserve">, </w:t>
      </w:r>
      <w:r w:rsidR="009B2F3C">
        <w:rPr>
          <w:sz w:val="22"/>
          <w:szCs w:val="22"/>
        </w:rPr>
        <w:t>живильник, склад тирси, л</w:t>
      </w:r>
      <w:r w:rsidR="009B2F3C" w:rsidRPr="009B2F3C">
        <w:rPr>
          <w:sz w:val="22"/>
          <w:szCs w:val="22"/>
        </w:rPr>
        <w:t>інія виготовлення паливних гранул</w:t>
      </w:r>
      <w:r w:rsidR="009B2F3C">
        <w:rPr>
          <w:sz w:val="22"/>
          <w:szCs w:val="22"/>
        </w:rPr>
        <w:t>,</w:t>
      </w:r>
      <w:r w:rsidR="009B2F3C" w:rsidRPr="009B2F3C">
        <w:rPr>
          <w:sz w:val="22"/>
          <w:szCs w:val="22"/>
        </w:rPr>
        <w:t xml:space="preserve"> </w:t>
      </w:r>
      <w:r w:rsidR="009B2F3C">
        <w:rPr>
          <w:sz w:val="22"/>
          <w:szCs w:val="22"/>
        </w:rPr>
        <w:t xml:space="preserve">топка, </w:t>
      </w:r>
      <w:r w:rsidR="009B2F3C" w:rsidRPr="009B2F3C">
        <w:rPr>
          <w:sz w:val="22"/>
          <w:szCs w:val="22"/>
        </w:rPr>
        <w:t xml:space="preserve">піч </w:t>
      </w:r>
      <w:proofErr w:type="spellStart"/>
      <w:r w:rsidR="009B2F3C" w:rsidRPr="009B2F3C">
        <w:rPr>
          <w:sz w:val="22"/>
          <w:szCs w:val="22"/>
        </w:rPr>
        <w:t>Булер’ян</w:t>
      </w:r>
      <w:proofErr w:type="spellEnd"/>
      <w:r w:rsidR="009B2F3C">
        <w:rPr>
          <w:sz w:val="22"/>
          <w:szCs w:val="22"/>
        </w:rPr>
        <w:t xml:space="preserve">, </w:t>
      </w:r>
      <w:r w:rsidR="009B2F3C" w:rsidRPr="009B2F3C">
        <w:rPr>
          <w:sz w:val="22"/>
          <w:szCs w:val="22"/>
        </w:rPr>
        <w:t>буржуйка</w:t>
      </w:r>
      <w:r w:rsidR="008A1127" w:rsidRPr="008A1127">
        <w:rPr>
          <w:sz w:val="22"/>
          <w:szCs w:val="22"/>
        </w:rPr>
        <w:t>,</w:t>
      </w:r>
      <w:r w:rsidR="00164A07" w:rsidRPr="008A1127">
        <w:rPr>
          <w:sz w:val="22"/>
          <w:szCs w:val="22"/>
        </w:rPr>
        <w:t xml:space="preserve"> </w:t>
      </w:r>
      <w:r w:rsidR="009B2F3C" w:rsidRPr="009B2F3C">
        <w:rPr>
          <w:sz w:val="22"/>
          <w:szCs w:val="22"/>
        </w:rPr>
        <w:t>твердопаливний котел Kalvis-1500М</w:t>
      </w:r>
      <w:r w:rsidR="009B2F3C">
        <w:rPr>
          <w:sz w:val="22"/>
          <w:szCs w:val="22"/>
        </w:rPr>
        <w:t xml:space="preserve">, </w:t>
      </w:r>
      <w:r w:rsidR="00DA4CC8">
        <w:rPr>
          <w:sz w:val="22"/>
          <w:szCs w:val="22"/>
        </w:rPr>
        <w:t xml:space="preserve">механічна дільниця, дизельний генератор, </w:t>
      </w:r>
      <w:proofErr w:type="spellStart"/>
      <w:r w:rsidR="00DA4CC8" w:rsidRPr="00637D24">
        <w:rPr>
          <w:sz w:val="22"/>
          <w:szCs w:val="22"/>
        </w:rPr>
        <w:t>паливороздавальний</w:t>
      </w:r>
      <w:proofErr w:type="spellEnd"/>
      <w:r w:rsidR="00DA4CC8" w:rsidRPr="00637D24">
        <w:rPr>
          <w:sz w:val="22"/>
          <w:szCs w:val="22"/>
        </w:rPr>
        <w:t xml:space="preserve"> пункт</w:t>
      </w:r>
      <w:r w:rsidR="00C24006" w:rsidRPr="00637D24">
        <w:rPr>
          <w:sz w:val="22"/>
          <w:szCs w:val="22"/>
        </w:rPr>
        <w:t>.</w:t>
      </w:r>
      <w:r w:rsidR="00037260" w:rsidRPr="008A1127">
        <w:rPr>
          <w:sz w:val="22"/>
          <w:szCs w:val="22"/>
        </w:rPr>
        <w:t xml:space="preserve"> </w:t>
      </w:r>
      <w:r w:rsidR="009B2F3C">
        <w:rPr>
          <w:sz w:val="22"/>
          <w:szCs w:val="22"/>
        </w:rPr>
        <w:t>В</w:t>
      </w:r>
      <w:r w:rsidR="009B2F3C" w:rsidRPr="008A1127">
        <w:rPr>
          <w:sz w:val="22"/>
          <w:szCs w:val="22"/>
        </w:rPr>
        <w:t xml:space="preserve"> якості палива використовуються </w:t>
      </w:r>
      <w:r w:rsidR="009B2F3C" w:rsidRPr="00637D24">
        <w:rPr>
          <w:sz w:val="22"/>
          <w:szCs w:val="22"/>
        </w:rPr>
        <w:t xml:space="preserve">відходи деревини та щепа. </w:t>
      </w:r>
      <w:r w:rsidR="00E4269E" w:rsidRPr="00637D24">
        <w:rPr>
          <w:iCs/>
          <w:color w:val="000000"/>
          <w:sz w:val="22"/>
          <w:szCs w:val="22"/>
        </w:rPr>
        <w:t>Під час провадження господарської діяльності в атмосферне повітря виділяються</w:t>
      </w:r>
      <w:r w:rsidR="004C749A" w:rsidRPr="00637D24">
        <w:rPr>
          <w:iCs/>
          <w:color w:val="000000"/>
          <w:sz w:val="22"/>
          <w:szCs w:val="22"/>
        </w:rPr>
        <w:t>: оксиди азоту (в перерахунку на діоксид)</w:t>
      </w:r>
      <w:r w:rsidR="00E4269E" w:rsidRPr="00637D24">
        <w:rPr>
          <w:iCs/>
          <w:color w:val="000000"/>
          <w:sz w:val="22"/>
          <w:szCs w:val="22"/>
        </w:rPr>
        <w:t xml:space="preserve"> – </w:t>
      </w:r>
      <w:r w:rsidR="00824332" w:rsidRPr="00637D24">
        <w:rPr>
          <w:iCs/>
          <w:color w:val="000000"/>
          <w:sz w:val="22"/>
          <w:szCs w:val="22"/>
        </w:rPr>
        <w:t>2,435091</w:t>
      </w:r>
      <w:r w:rsidR="00E17709" w:rsidRPr="00637D24">
        <w:rPr>
          <w:iCs/>
          <w:color w:val="000000"/>
          <w:sz w:val="22"/>
          <w:szCs w:val="22"/>
        </w:rPr>
        <w:t xml:space="preserve"> т/рік</w:t>
      </w:r>
      <w:r w:rsidR="004C749A" w:rsidRPr="00637D24">
        <w:rPr>
          <w:iCs/>
          <w:color w:val="000000"/>
          <w:sz w:val="22"/>
          <w:szCs w:val="22"/>
        </w:rPr>
        <w:t>, вуглецю оксид</w:t>
      </w:r>
      <w:r w:rsidR="00E4269E" w:rsidRPr="00637D24">
        <w:rPr>
          <w:iCs/>
          <w:color w:val="000000"/>
          <w:sz w:val="22"/>
          <w:szCs w:val="22"/>
        </w:rPr>
        <w:t xml:space="preserve"> – </w:t>
      </w:r>
      <w:r w:rsidR="0066664E" w:rsidRPr="00637D24">
        <w:rPr>
          <w:iCs/>
          <w:color w:val="000000"/>
          <w:sz w:val="22"/>
          <w:szCs w:val="22"/>
        </w:rPr>
        <w:t>3,26461</w:t>
      </w:r>
      <w:r w:rsidR="00E17709" w:rsidRPr="00637D24">
        <w:rPr>
          <w:iCs/>
          <w:color w:val="000000"/>
          <w:sz w:val="22"/>
          <w:szCs w:val="22"/>
        </w:rPr>
        <w:t xml:space="preserve"> т/рік</w:t>
      </w:r>
      <w:r w:rsidR="004C749A" w:rsidRPr="00637D24">
        <w:rPr>
          <w:iCs/>
          <w:color w:val="000000"/>
          <w:sz w:val="22"/>
          <w:szCs w:val="22"/>
        </w:rPr>
        <w:t xml:space="preserve">, </w:t>
      </w:r>
      <w:r w:rsidR="000B5B3D" w:rsidRPr="00637D24">
        <w:rPr>
          <w:iCs/>
          <w:color w:val="000000"/>
          <w:sz w:val="22"/>
          <w:szCs w:val="22"/>
        </w:rPr>
        <w:t>ангідрид сірчистий</w:t>
      </w:r>
      <w:r w:rsidR="00824332" w:rsidRPr="00637D24">
        <w:rPr>
          <w:iCs/>
          <w:color w:val="000000"/>
          <w:sz w:val="22"/>
          <w:szCs w:val="22"/>
        </w:rPr>
        <w:t xml:space="preserve"> – 0,225</w:t>
      </w:r>
      <w:r w:rsidR="000B5B3D" w:rsidRPr="00637D24">
        <w:rPr>
          <w:iCs/>
          <w:color w:val="000000"/>
          <w:sz w:val="22"/>
          <w:szCs w:val="22"/>
        </w:rPr>
        <w:t xml:space="preserve"> т/рік, </w:t>
      </w:r>
      <w:r w:rsidR="004C749A" w:rsidRPr="00637D24">
        <w:rPr>
          <w:iCs/>
          <w:color w:val="000000"/>
          <w:sz w:val="22"/>
          <w:szCs w:val="22"/>
        </w:rPr>
        <w:t>речовини у вигляді суспендованих твердих частинок</w:t>
      </w:r>
      <w:r w:rsidR="00E4269E" w:rsidRPr="00637D24">
        <w:rPr>
          <w:iCs/>
          <w:color w:val="000000"/>
          <w:sz w:val="22"/>
          <w:szCs w:val="22"/>
        </w:rPr>
        <w:t xml:space="preserve"> – </w:t>
      </w:r>
      <w:r w:rsidR="0066664E" w:rsidRPr="00637D24">
        <w:rPr>
          <w:iCs/>
          <w:color w:val="000000"/>
          <w:sz w:val="22"/>
          <w:szCs w:val="22"/>
        </w:rPr>
        <w:t>35,812749</w:t>
      </w:r>
      <w:r w:rsidR="00E17709" w:rsidRPr="00637D24">
        <w:rPr>
          <w:iCs/>
          <w:color w:val="000000"/>
          <w:sz w:val="22"/>
          <w:szCs w:val="22"/>
        </w:rPr>
        <w:t xml:space="preserve"> т/рік</w:t>
      </w:r>
      <w:r w:rsidR="004C749A" w:rsidRPr="00637D24">
        <w:rPr>
          <w:iCs/>
          <w:color w:val="000000"/>
          <w:sz w:val="22"/>
          <w:szCs w:val="22"/>
        </w:rPr>
        <w:t>, парникові гази (метан</w:t>
      </w:r>
      <w:r w:rsidR="00E4269E" w:rsidRPr="00637D24">
        <w:rPr>
          <w:iCs/>
          <w:color w:val="000000"/>
          <w:sz w:val="22"/>
          <w:szCs w:val="22"/>
        </w:rPr>
        <w:t xml:space="preserve"> – </w:t>
      </w:r>
      <w:r w:rsidR="0066664E" w:rsidRPr="00637D24">
        <w:rPr>
          <w:iCs/>
          <w:color w:val="000000"/>
          <w:sz w:val="22"/>
          <w:szCs w:val="22"/>
        </w:rPr>
        <w:t>0,07994</w:t>
      </w:r>
      <w:r w:rsidR="008321DA" w:rsidRPr="00637D24">
        <w:rPr>
          <w:iCs/>
          <w:color w:val="000000"/>
          <w:sz w:val="22"/>
          <w:szCs w:val="22"/>
        </w:rPr>
        <w:t xml:space="preserve"> </w:t>
      </w:r>
      <w:r w:rsidR="00E17709" w:rsidRPr="00637D24">
        <w:rPr>
          <w:iCs/>
          <w:color w:val="000000"/>
          <w:sz w:val="22"/>
          <w:szCs w:val="22"/>
        </w:rPr>
        <w:t>т/рік</w:t>
      </w:r>
      <w:r w:rsidR="004C749A" w:rsidRPr="00637D24">
        <w:rPr>
          <w:iCs/>
          <w:color w:val="000000"/>
          <w:sz w:val="22"/>
          <w:szCs w:val="22"/>
        </w:rPr>
        <w:t>, діоксид вуглецю</w:t>
      </w:r>
      <w:r w:rsidR="00E4269E" w:rsidRPr="00637D24">
        <w:rPr>
          <w:iCs/>
          <w:color w:val="000000"/>
          <w:sz w:val="22"/>
          <w:szCs w:val="22"/>
        </w:rPr>
        <w:t xml:space="preserve"> – </w:t>
      </w:r>
      <w:r w:rsidR="0066664E" w:rsidRPr="00637D24">
        <w:rPr>
          <w:iCs/>
          <w:color w:val="000000"/>
          <w:sz w:val="22"/>
          <w:szCs w:val="22"/>
        </w:rPr>
        <w:t>1641,24</w:t>
      </w:r>
      <w:r w:rsidR="00E17709" w:rsidRPr="00637D24">
        <w:rPr>
          <w:iCs/>
          <w:color w:val="000000"/>
          <w:sz w:val="22"/>
          <w:szCs w:val="22"/>
        </w:rPr>
        <w:t xml:space="preserve"> т/рік</w:t>
      </w:r>
      <w:r w:rsidR="004C749A" w:rsidRPr="00637D24">
        <w:rPr>
          <w:iCs/>
          <w:color w:val="000000"/>
          <w:sz w:val="22"/>
          <w:szCs w:val="22"/>
        </w:rPr>
        <w:t xml:space="preserve">, оксид </w:t>
      </w:r>
      <w:proofErr w:type="spellStart"/>
      <w:r w:rsidR="004C749A" w:rsidRPr="00637D24">
        <w:rPr>
          <w:iCs/>
          <w:color w:val="000000"/>
          <w:sz w:val="22"/>
          <w:szCs w:val="22"/>
        </w:rPr>
        <w:t>діазоту</w:t>
      </w:r>
      <w:proofErr w:type="spellEnd"/>
      <w:r w:rsidR="00E4269E" w:rsidRPr="00637D24">
        <w:rPr>
          <w:iCs/>
          <w:color w:val="000000"/>
          <w:sz w:val="22"/>
          <w:szCs w:val="22"/>
        </w:rPr>
        <w:t xml:space="preserve"> – 0,</w:t>
      </w:r>
      <w:r w:rsidR="004C1751" w:rsidRPr="00637D24">
        <w:rPr>
          <w:iCs/>
          <w:color w:val="000000"/>
          <w:sz w:val="22"/>
          <w:szCs w:val="22"/>
        </w:rPr>
        <w:t>0</w:t>
      </w:r>
      <w:r w:rsidR="00824332" w:rsidRPr="00637D24">
        <w:rPr>
          <w:iCs/>
          <w:color w:val="000000"/>
          <w:sz w:val="22"/>
          <w:szCs w:val="22"/>
        </w:rPr>
        <w:t>6391</w:t>
      </w:r>
      <w:r w:rsidR="00E17709" w:rsidRPr="00637D24">
        <w:rPr>
          <w:iCs/>
          <w:color w:val="000000"/>
          <w:sz w:val="22"/>
          <w:szCs w:val="22"/>
        </w:rPr>
        <w:t xml:space="preserve"> т/рік</w:t>
      </w:r>
      <w:r w:rsidR="004C749A" w:rsidRPr="00637D24">
        <w:rPr>
          <w:iCs/>
          <w:color w:val="000000"/>
          <w:sz w:val="22"/>
          <w:szCs w:val="22"/>
        </w:rPr>
        <w:t>, НМЛОС</w:t>
      </w:r>
      <w:r w:rsidR="00E4269E" w:rsidRPr="00637D24">
        <w:rPr>
          <w:iCs/>
          <w:color w:val="000000"/>
          <w:sz w:val="22"/>
          <w:szCs w:val="22"/>
        </w:rPr>
        <w:t xml:space="preserve"> – </w:t>
      </w:r>
      <w:r w:rsidR="001746D0" w:rsidRPr="00637D24">
        <w:rPr>
          <w:iCs/>
          <w:color w:val="000000"/>
          <w:sz w:val="22"/>
          <w:szCs w:val="22"/>
        </w:rPr>
        <w:t>0,</w:t>
      </w:r>
      <w:r w:rsidR="00824332" w:rsidRPr="00637D24">
        <w:rPr>
          <w:iCs/>
          <w:color w:val="000000"/>
          <w:sz w:val="22"/>
          <w:szCs w:val="22"/>
        </w:rPr>
        <w:t>7188</w:t>
      </w:r>
      <w:r w:rsidR="00E17709" w:rsidRPr="00637D24">
        <w:rPr>
          <w:iCs/>
          <w:color w:val="000000"/>
          <w:sz w:val="22"/>
          <w:szCs w:val="22"/>
        </w:rPr>
        <w:t xml:space="preserve"> т/рік</w:t>
      </w:r>
      <w:r w:rsidR="004C749A" w:rsidRPr="00637D24">
        <w:rPr>
          <w:iCs/>
          <w:color w:val="000000"/>
          <w:sz w:val="22"/>
          <w:szCs w:val="22"/>
        </w:rPr>
        <w:t>)</w:t>
      </w:r>
      <w:r w:rsidR="00330B3A" w:rsidRPr="00637D24">
        <w:rPr>
          <w:iCs/>
          <w:color w:val="000000"/>
          <w:sz w:val="22"/>
          <w:szCs w:val="22"/>
        </w:rPr>
        <w:t xml:space="preserve">, </w:t>
      </w:r>
      <w:r w:rsidR="000B5B3D" w:rsidRPr="00637D24">
        <w:rPr>
          <w:iCs/>
          <w:color w:val="000000"/>
          <w:sz w:val="22"/>
          <w:szCs w:val="22"/>
        </w:rPr>
        <w:t>сажа</w:t>
      </w:r>
      <w:r w:rsidR="0066664E" w:rsidRPr="00637D24">
        <w:rPr>
          <w:iCs/>
          <w:color w:val="000000"/>
          <w:sz w:val="22"/>
          <w:szCs w:val="22"/>
        </w:rPr>
        <w:t xml:space="preserve"> – 0,09</w:t>
      </w:r>
      <w:r w:rsidR="000B5B3D" w:rsidRPr="00637D24">
        <w:rPr>
          <w:iCs/>
          <w:color w:val="000000"/>
          <w:sz w:val="22"/>
          <w:szCs w:val="22"/>
        </w:rPr>
        <w:t xml:space="preserve"> т/рік, </w:t>
      </w:r>
      <w:proofErr w:type="spellStart"/>
      <w:r w:rsidR="000B5B3D" w:rsidRPr="00637D24">
        <w:rPr>
          <w:iCs/>
          <w:color w:val="000000"/>
          <w:sz w:val="22"/>
          <w:szCs w:val="22"/>
        </w:rPr>
        <w:t>бенз</w:t>
      </w:r>
      <w:proofErr w:type="spellEnd"/>
      <w:r w:rsidR="000B5B3D" w:rsidRPr="00637D24">
        <w:rPr>
          <w:iCs/>
          <w:color w:val="000000"/>
          <w:sz w:val="22"/>
          <w:szCs w:val="22"/>
        </w:rPr>
        <w:t>(а)</w:t>
      </w:r>
      <w:proofErr w:type="spellStart"/>
      <w:r w:rsidR="000B5B3D" w:rsidRPr="00637D24">
        <w:rPr>
          <w:iCs/>
          <w:color w:val="000000"/>
          <w:sz w:val="22"/>
          <w:szCs w:val="22"/>
        </w:rPr>
        <w:t>пірен</w:t>
      </w:r>
      <w:proofErr w:type="spellEnd"/>
      <w:r w:rsidR="00824332" w:rsidRPr="00637D24">
        <w:rPr>
          <w:iCs/>
          <w:color w:val="000000"/>
          <w:sz w:val="22"/>
          <w:szCs w:val="22"/>
        </w:rPr>
        <w:t xml:space="preserve"> – 0,0000025</w:t>
      </w:r>
      <w:r w:rsidR="000B5B3D" w:rsidRPr="00637D24">
        <w:rPr>
          <w:iCs/>
          <w:color w:val="000000"/>
          <w:sz w:val="22"/>
          <w:szCs w:val="22"/>
        </w:rPr>
        <w:t xml:space="preserve"> т/рік, масло мінеральне нафтове</w:t>
      </w:r>
      <w:r w:rsidR="00824332" w:rsidRPr="00637D24">
        <w:rPr>
          <w:iCs/>
          <w:color w:val="000000"/>
          <w:sz w:val="22"/>
          <w:szCs w:val="22"/>
        </w:rPr>
        <w:t xml:space="preserve"> – 0,00674</w:t>
      </w:r>
      <w:r w:rsidR="000B5B3D" w:rsidRPr="00637D24">
        <w:rPr>
          <w:iCs/>
          <w:color w:val="000000"/>
          <w:sz w:val="22"/>
          <w:szCs w:val="22"/>
        </w:rPr>
        <w:t xml:space="preserve"> т/рік,</w:t>
      </w:r>
      <w:r w:rsidR="000B5B3D" w:rsidRPr="00637D24">
        <w:t xml:space="preserve"> </w:t>
      </w:r>
      <w:r w:rsidR="000B5B3D" w:rsidRPr="00637D24">
        <w:rPr>
          <w:iCs/>
          <w:color w:val="000000"/>
          <w:sz w:val="22"/>
          <w:szCs w:val="22"/>
        </w:rPr>
        <w:t xml:space="preserve">заліза оксид**(у </w:t>
      </w:r>
      <w:proofErr w:type="spellStart"/>
      <w:r w:rsidR="000B5B3D" w:rsidRPr="00637D24">
        <w:rPr>
          <w:iCs/>
          <w:color w:val="000000"/>
          <w:sz w:val="22"/>
          <w:szCs w:val="22"/>
        </w:rPr>
        <w:t>переpахунку</w:t>
      </w:r>
      <w:proofErr w:type="spellEnd"/>
      <w:r w:rsidR="000B5B3D" w:rsidRPr="00637D24">
        <w:rPr>
          <w:iCs/>
          <w:color w:val="000000"/>
          <w:sz w:val="22"/>
          <w:szCs w:val="22"/>
        </w:rPr>
        <w:t xml:space="preserve"> на залізо) </w:t>
      </w:r>
      <w:r w:rsidR="0066664E" w:rsidRPr="00637D24">
        <w:rPr>
          <w:iCs/>
          <w:color w:val="000000"/>
          <w:sz w:val="22"/>
          <w:szCs w:val="22"/>
        </w:rPr>
        <w:t>– 0,00322</w:t>
      </w:r>
      <w:r w:rsidR="000B5B3D" w:rsidRPr="00637D24">
        <w:rPr>
          <w:iCs/>
          <w:color w:val="000000"/>
          <w:sz w:val="22"/>
          <w:szCs w:val="22"/>
        </w:rPr>
        <w:t xml:space="preserve"> т/рік, марганець та його сполуки </w:t>
      </w:r>
      <w:r w:rsidR="0066664E" w:rsidRPr="00637D24">
        <w:rPr>
          <w:iCs/>
          <w:color w:val="000000"/>
          <w:sz w:val="22"/>
          <w:szCs w:val="22"/>
        </w:rPr>
        <w:t>– 0,000215</w:t>
      </w:r>
      <w:r w:rsidR="000B5B3D" w:rsidRPr="00637D24">
        <w:rPr>
          <w:iCs/>
          <w:color w:val="000000"/>
          <w:sz w:val="22"/>
          <w:szCs w:val="22"/>
        </w:rPr>
        <w:t xml:space="preserve"> т/рік, хрому (VI) оксид </w:t>
      </w:r>
      <w:r w:rsidR="0066664E" w:rsidRPr="00637D24">
        <w:rPr>
          <w:iCs/>
          <w:color w:val="000000"/>
          <w:sz w:val="22"/>
          <w:szCs w:val="22"/>
        </w:rPr>
        <w:t>– 0,0000086</w:t>
      </w:r>
      <w:r w:rsidR="000B5B3D" w:rsidRPr="00637D24">
        <w:rPr>
          <w:iCs/>
          <w:color w:val="000000"/>
          <w:sz w:val="22"/>
          <w:szCs w:val="22"/>
        </w:rPr>
        <w:t xml:space="preserve"> т/рік, сірководень</w:t>
      </w:r>
      <w:r w:rsidR="00824332" w:rsidRPr="00637D24">
        <w:rPr>
          <w:iCs/>
          <w:color w:val="000000"/>
          <w:sz w:val="22"/>
          <w:szCs w:val="22"/>
        </w:rPr>
        <w:t xml:space="preserve"> – 0,00002</w:t>
      </w:r>
      <w:r w:rsidR="000B5B3D" w:rsidRPr="00637D24">
        <w:rPr>
          <w:iCs/>
          <w:color w:val="000000"/>
          <w:sz w:val="22"/>
          <w:szCs w:val="22"/>
        </w:rPr>
        <w:t xml:space="preserve"> т/рік,</w:t>
      </w:r>
      <w:r w:rsidR="000B5B3D" w:rsidRPr="00637D24">
        <w:t xml:space="preserve"> </w:t>
      </w:r>
      <w:r w:rsidR="000B5B3D" w:rsidRPr="00637D24">
        <w:rPr>
          <w:iCs/>
          <w:color w:val="000000"/>
          <w:sz w:val="22"/>
          <w:szCs w:val="22"/>
        </w:rPr>
        <w:t>вуглеводні насичені С</w:t>
      </w:r>
      <w:r w:rsidR="000B5B3D" w:rsidRPr="00637D24">
        <w:rPr>
          <w:iCs/>
          <w:color w:val="000000"/>
          <w:sz w:val="22"/>
          <w:szCs w:val="22"/>
          <w:vertAlign w:val="subscript"/>
        </w:rPr>
        <w:t>12</w:t>
      </w:r>
      <w:r w:rsidR="000B5B3D" w:rsidRPr="00637D24">
        <w:rPr>
          <w:iCs/>
          <w:color w:val="000000"/>
          <w:sz w:val="22"/>
          <w:szCs w:val="22"/>
        </w:rPr>
        <w:t>-С</w:t>
      </w:r>
      <w:r w:rsidR="000B5B3D" w:rsidRPr="00637D24">
        <w:rPr>
          <w:iCs/>
          <w:color w:val="000000"/>
          <w:sz w:val="22"/>
          <w:szCs w:val="22"/>
          <w:vertAlign w:val="subscript"/>
        </w:rPr>
        <w:t>19</w:t>
      </w:r>
      <w:r w:rsidR="000B5B3D" w:rsidRPr="00637D24">
        <w:rPr>
          <w:iCs/>
          <w:color w:val="000000"/>
          <w:sz w:val="22"/>
          <w:szCs w:val="22"/>
        </w:rPr>
        <w:t xml:space="preserve"> </w:t>
      </w:r>
      <w:r w:rsidR="00824332" w:rsidRPr="00637D24">
        <w:rPr>
          <w:iCs/>
          <w:color w:val="000000"/>
          <w:sz w:val="22"/>
          <w:szCs w:val="22"/>
        </w:rPr>
        <w:t>– 0,547055</w:t>
      </w:r>
      <w:r w:rsidR="000B5B3D" w:rsidRPr="00637D24">
        <w:rPr>
          <w:iCs/>
          <w:color w:val="000000"/>
          <w:sz w:val="22"/>
          <w:szCs w:val="22"/>
        </w:rPr>
        <w:t xml:space="preserve"> т/рік, бензол </w:t>
      </w:r>
      <w:r w:rsidR="00824332" w:rsidRPr="00637D24">
        <w:rPr>
          <w:iCs/>
          <w:color w:val="000000"/>
          <w:sz w:val="22"/>
          <w:szCs w:val="22"/>
        </w:rPr>
        <w:t>– 0,000011</w:t>
      </w:r>
      <w:r w:rsidR="000B5B3D" w:rsidRPr="00637D24">
        <w:rPr>
          <w:iCs/>
          <w:color w:val="000000"/>
          <w:sz w:val="22"/>
          <w:szCs w:val="22"/>
        </w:rPr>
        <w:t xml:space="preserve"> т/рік, </w:t>
      </w:r>
      <w:r w:rsidR="00824332" w:rsidRPr="00637D24">
        <w:rPr>
          <w:iCs/>
          <w:color w:val="000000"/>
          <w:sz w:val="22"/>
          <w:szCs w:val="22"/>
        </w:rPr>
        <w:t>формальдегід – 0,0225</w:t>
      </w:r>
      <w:r w:rsidR="000B5B3D" w:rsidRPr="00637D24">
        <w:rPr>
          <w:iCs/>
          <w:color w:val="000000"/>
          <w:sz w:val="22"/>
          <w:szCs w:val="22"/>
        </w:rPr>
        <w:t xml:space="preserve"> т/рік.</w:t>
      </w:r>
    </w:p>
    <w:p w14:paraId="3ACD7DFD" w14:textId="77777777" w:rsidR="000A4DDA" w:rsidRPr="002802D2" w:rsidRDefault="000A4DDA" w:rsidP="000A4DDA">
      <w:pPr>
        <w:pStyle w:val="2"/>
        <w:ind w:firstLine="708"/>
        <w:jc w:val="both"/>
        <w:rPr>
          <w:sz w:val="24"/>
          <w:szCs w:val="24"/>
          <w:lang w:val="uk-UA" w:eastAsia="en-US"/>
        </w:rPr>
      </w:pPr>
      <w:r w:rsidRPr="002802D2">
        <w:rPr>
          <w:sz w:val="24"/>
          <w:szCs w:val="24"/>
          <w:lang w:val="uk-UA" w:eastAsia="en-US"/>
        </w:rPr>
        <w:t>Заходи щодо впровадження найкращих існуючих технологій виробництва, щодо скорочення викид</w:t>
      </w:r>
      <w:bookmarkStart w:id="1" w:name="_GoBack"/>
      <w:bookmarkEnd w:id="1"/>
      <w:r w:rsidRPr="002802D2">
        <w:rPr>
          <w:sz w:val="24"/>
          <w:szCs w:val="24"/>
          <w:lang w:val="uk-UA" w:eastAsia="en-US"/>
        </w:rPr>
        <w:t>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00226417" w14:textId="7D72E017" w:rsidR="00E17709" w:rsidRPr="00037260" w:rsidRDefault="00E17709" w:rsidP="00037260">
      <w:pPr>
        <w:ind w:firstLine="426"/>
        <w:jc w:val="both"/>
        <w:rPr>
          <w:sz w:val="22"/>
          <w:szCs w:val="22"/>
        </w:rPr>
      </w:pPr>
      <w:r w:rsidRPr="00037260">
        <w:rPr>
          <w:sz w:val="22"/>
          <w:szCs w:val="22"/>
        </w:rPr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="004E1F37" w:rsidRPr="00037260">
        <w:rPr>
          <w:sz w:val="22"/>
          <w:szCs w:val="22"/>
        </w:rPr>
        <w:t>до Управління екології та природних ресурсів Волинської облдержадміністрації (43027, м. Луцьк, Київський майдан, 9</w:t>
      </w:r>
      <w:r w:rsidR="00FB0C4A" w:rsidRPr="00037260">
        <w:rPr>
          <w:sz w:val="22"/>
          <w:szCs w:val="22"/>
        </w:rPr>
        <w:t xml:space="preserve">, </w:t>
      </w:r>
      <w:r w:rsidR="00FB0C4A" w:rsidRPr="00330B3A">
        <w:rPr>
          <w:sz w:val="22"/>
          <w:szCs w:val="22"/>
          <w:lang w:eastAsia="ru-RU"/>
        </w:rPr>
        <w:t>тел</w:t>
      </w:r>
      <w:bookmarkStart w:id="2" w:name="_Hlk189476341"/>
      <w:r w:rsidR="00330B3A" w:rsidRPr="00330B3A">
        <w:rPr>
          <w:sz w:val="22"/>
          <w:szCs w:val="22"/>
          <w:lang w:eastAsia="ru-RU"/>
        </w:rPr>
        <w:t>.+38(0332)77-81-69</w:t>
      </w:r>
      <w:bookmarkEnd w:id="2"/>
      <w:r w:rsidR="00FB0C4A" w:rsidRPr="00330B3A">
        <w:rPr>
          <w:sz w:val="22"/>
          <w:szCs w:val="22"/>
        </w:rPr>
        <w:t>,</w:t>
      </w:r>
      <w:r w:rsidR="00B47553" w:rsidRPr="00330B3A">
        <w:rPr>
          <w:sz w:val="22"/>
          <w:szCs w:val="22"/>
        </w:rPr>
        <w:t xml:space="preserve"> </w:t>
      </w:r>
      <w:r w:rsidR="00FB0C4A" w:rsidRPr="00330B3A">
        <w:rPr>
          <w:sz w:val="22"/>
          <w:szCs w:val="22"/>
        </w:rPr>
        <w:t>е-</w:t>
      </w:r>
      <w:proofErr w:type="spellStart"/>
      <w:r w:rsidR="00FB0C4A" w:rsidRPr="00037260">
        <w:rPr>
          <w:sz w:val="22"/>
          <w:szCs w:val="22"/>
        </w:rPr>
        <w:t>mail</w:t>
      </w:r>
      <w:proofErr w:type="spellEnd"/>
      <w:r w:rsidR="00FB0C4A" w:rsidRPr="00037260">
        <w:rPr>
          <w:sz w:val="22"/>
          <w:szCs w:val="22"/>
        </w:rPr>
        <w:t>: eco@voleco.voladm.gov.ua</w:t>
      </w:r>
      <w:r w:rsidR="004E1F37" w:rsidRPr="00037260">
        <w:rPr>
          <w:sz w:val="22"/>
          <w:szCs w:val="22"/>
        </w:rPr>
        <w:t>)</w:t>
      </w:r>
      <w:r w:rsidRPr="00037260">
        <w:rPr>
          <w:sz w:val="22"/>
          <w:szCs w:val="22"/>
        </w:rPr>
        <w:t xml:space="preserve"> зауваження та пропозиції до дозволу на викиди у письмовій або електронній формі</w:t>
      </w:r>
      <w:r w:rsidR="00FB0C4A" w:rsidRPr="00037260">
        <w:rPr>
          <w:sz w:val="22"/>
          <w:szCs w:val="22"/>
        </w:rPr>
        <w:t>.</w:t>
      </w:r>
    </w:p>
    <w:sectPr w:rsidR="00E17709" w:rsidRPr="00037260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952"/>
    <w:rsid w:val="00037260"/>
    <w:rsid w:val="000762D6"/>
    <w:rsid w:val="000A4DDA"/>
    <w:rsid w:val="000B5B3D"/>
    <w:rsid w:val="000C2B66"/>
    <w:rsid w:val="000E4651"/>
    <w:rsid w:val="00116E2E"/>
    <w:rsid w:val="00144A98"/>
    <w:rsid w:val="00164A07"/>
    <w:rsid w:val="001746D0"/>
    <w:rsid w:val="0018344B"/>
    <w:rsid w:val="001A4AF6"/>
    <w:rsid w:val="001B583D"/>
    <w:rsid w:val="001C43A6"/>
    <w:rsid w:val="001E4E0E"/>
    <w:rsid w:val="00204608"/>
    <w:rsid w:val="0022564F"/>
    <w:rsid w:val="00237F83"/>
    <w:rsid w:val="00240084"/>
    <w:rsid w:val="002B660F"/>
    <w:rsid w:val="002C1595"/>
    <w:rsid w:val="002C42C0"/>
    <w:rsid w:val="00316EDB"/>
    <w:rsid w:val="00330B3A"/>
    <w:rsid w:val="00345273"/>
    <w:rsid w:val="0037025A"/>
    <w:rsid w:val="003A4E57"/>
    <w:rsid w:val="003A6FBA"/>
    <w:rsid w:val="003A7952"/>
    <w:rsid w:val="003C7129"/>
    <w:rsid w:val="003D22FC"/>
    <w:rsid w:val="004A324F"/>
    <w:rsid w:val="004A6464"/>
    <w:rsid w:val="004A6535"/>
    <w:rsid w:val="004C1751"/>
    <w:rsid w:val="004C749A"/>
    <w:rsid w:val="004D12D8"/>
    <w:rsid w:val="004D2471"/>
    <w:rsid w:val="004E1F37"/>
    <w:rsid w:val="00520D79"/>
    <w:rsid w:val="00530CEE"/>
    <w:rsid w:val="005435F9"/>
    <w:rsid w:val="00562466"/>
    <w:rsid w:val="005E2503"/>
    <w:rsid w:val="005E49B7"/>
    <w:rsid w:val="005F551E"/>
    <w:rsid w:val="005F73B8"/>
    <w:rsid w:val="00612ADF"/>
    <w:rsid w:val="0061458C"/>
    <w:rsid w:val="00624313"/>
    <w:rsid w:val="00630DC5"/>
    <w:rsid w:val="006331B3"/>
    <w:rsid w:val="00637D24"/>
    <w:rsid w:val="00656D9D"/>
    <w:rsid w:val="0066664E"/>
    <w:rsid w:val="006A5645"/>
    <w:rsid w:val="006A5A54"/>
    <w:rsid w:val="006B38B9"/>
    <w:rsid w:val="00726349"/>
    <w:rsid w:val="00740D35"/>
    <w:rsid w:val="00760F3C"/>
    <w:rsid w:val="00803093"/>
    <w:rsid w:val="00824332"/>
    <w:rsid w:val="008321DA"/>
    <w:rsid w:val="008345AD"/>
    <w:rsid w:val="00876A70"/>
    <w:rsid w:val="008804AD"/>
    <w:rsid w:val="008A1127"/>
    <w:rsid w:val="008C2027"/>
    <w:rsid w:val="009B2F3C"/>
    <w:rsid w:val="009C4FDC"/>
    <w:rsid w:val="009C6566"/>
    <w:rsid w:val="00A632B1"/>
    <w:rsid w:val="00A64079"/>
    <w:rsid w:val="00AA6866"/>
    <w:rsid w:val="00B10814"/>
    <w:rsid w:val="00B47553"/>
    <w:rsid w:val="00BA2E6C"/>
    <w:rsid w:val="00BB1453"/>
    <w:rsid w:val="00BF77D7"/>
    <w:rsid w:val="00C11FE5"/>
    <w:rsid w:val="00C1285D"/>
    <w:rsid w:val="00C16E14"/>
    <w:rsid w:val="00C24006"/>
    <w:rsid w:val="00C5084C"/>
    <w:rsid w:val="00CA7CF3"/>
    <w:rsid w:val="00D01E3D"/>
    <w:rsid w:val="00D4263F"/>
    <w:rsid w:val="00D42B7C"/>
    <w:rsid w:val="00D56189"/>
    <w:rsid w:val="00D571CF"/>
    <w:rsid w:val="00D85CE2"/>
    <w:rsid w:val="00DA4CC8"/>
    <w:rsid w:val="00DB6C3D"/>
    <w:rsid w:val="00DB6D92"/>
    <w:rsid w:val="00E17709"/>
    <w:rsid w:val="00E4269E"/>
    <w:rsid w:val="00E71B24"/>
    <w:rsid w:val="00EE36BB"/>
    <w:rsid w:val="00F35F27"/>
    <w:rsid w:val="00F57EF5"/>
    <w:rsid w:val="00FB0C4A"/>
    <w:rsid w:val="00FE0DA1"/>
    <w:rsid w:val="00FE2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  <w:style w:type="character" w:styleId="a5">
    <w:name w:val="Hyperlink"/>
    <w:basedOn w:val="a0"/>
    <w:uiPriority w:val="99"/>
    <w:unhideWhenUsed/>
    <w:rsid w:val="002C159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1595"/>
    <w:rPr>
      <w:color w:val="605E5C"/>
      <w:shd w:val="clear" w:color="auto" w:fill="E1DFDD"/>
    </w:rPr>
  </w:style>
  <w:style w:type="paragraph" w:styleId="2">
    <w:name w:val="Body Text 2"/>
    <w:basedOn w:val="a"/>
    <w:link w:val="20"/>
    <w:semiHidden/>
    <w:unhideWhenUsed/>
    <w:rsid w:val="000A4DDA"/>
    <w:pPr>
      <w:jc w:val="center"/>
    </w:pPr>
    <w:rPr>
      <w:noProof/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0A4DDA"/>
    <w:rPr>
      <w:rFonts w:ascii="Times New Roman" w:eastAsia="Times New Roman" w:hAnsi="Times New Roman" w:cs="Times New Roman"/>
      <w:noProof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5E3C-BCC9-497E-B027-6EE0A5D9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1793</Words>
  <Characters>1023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Алена</cp:lastModifiedBy>
  <cp:revision>58</cp:revision>
  <cp:lastPrinted>2023-02-10T10:41:00Z</cp:lastPrinted>
  <dcterms:created xsi:type="dcterms:W3CDTF">2017-03-20T07:20:00Z</dcterms:created>
  <dcterms:modified xsi:type="dcterms:W3CDTF">2025-03-17T07:35:00Z</dcterms:modified>
</cp:coreProperties>
</file>